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353B5" w14:textId="77777777" w:rsidR="00F641AE" w:rsidRPr="00946A7A" w:rsidRDefault="00F641AE" w:rsidP="00F641AE">
      <w:pPr>
        <w:rPr>
          <w:rFonts w:ascii="Open Sans" w:hAnsi="Open Sans" w:cs="Open Sans"/>
        </w:rPr>
      </w:pPr>
      <w:r w:rsidRPr="00946A7A">
        <w:rPr>
          <w:rFonts w:ascii="Open Sans" w:hAnsi="Open Sans" w:cs="Open Sans"/>
        </w:rPr>
        <w:t xml:space="preserve">Kjære venner, </w:t>
      </w:r>
      <w:proofErr w:type="gramStart"/>
      <w:r w:rsidRPr="00946A7A">
        <w:rPr>
          <w:rFonts w:ascii="Open Sans" w:hAnsi="Open Sans" w:cs="Open Sans"/>
        </w:rPr>
        <w:t>delegater,</w:t>
      </w:r>
      <w:proofErr w:type="gramEnd"/>
      <w:r w:rsidRPr="00946A7A">
        <w:rPr>
          <w:rFonts w:ascii="Open Sans" w:hAnsi="Open Sans" w:cs="Open Sans"/>
        </w:rPr>
        <w:t xml:space="preserve"> gode gjester!</w:t>
      </w:r>
    </w:p>
    <w:p w14:paraId="41FF20D1" w14:textId="77777777" w:rsidR="00F641AE" w:rsidRPr="00946A7A" w:rsidRDefault="00F641AE" w:rsidP="00F641AE">
      <w:pPr>
        <w:rPr>
          <w:rFonts w:ascii="Open Sans" w:hAnsi="Open Sans" w:cs="Open Sans"/>
        </w:rPr>
      </w:pPr>
    </w:p>
    <w:p w14:paraId="78CC8F2D" w14:textId="6B8EB474" w:rsidR="00F641AE" w:rsidRPr="00946A7A" w:rsidRDefault="00F641AE" w:rsidP="00F641AE">
      <w:pPr>
        <w:rPr>
          <w:rFonts w:ascii="Open Sans" w:hAnsi="Open Sans" w:cs="Open Sans"/>
        </w:rPr>
      </w:pPr>
      <w:r w:rsidRPr="00946A7A">
        <w:rPr>
          <w:rFonts w:ascii="Open Sans" w:hAnsi="Open Sans" w:cs="Open Sans"/>
        </w:rPr>
        <w:t xml:space="preserve">Det er første gang på fem år at vi møtes til LO-kongress. Vi har vært gjennom kriser sammen. Pandemi, og en urolig verden. Mange har mistet noe. Noen har mistet mye. </w:t>
      </w:r>
      <w:r w:rsidR="00946A7A">
        <w:rPr>
          <w:rFonts w:ascii="Open Sans" w:hAnsi="Open Sans" w:cs="Open Sans"/>
        </w:rPr>
        <w:t xml:space="preserve"> </w:t>
      </w:r>
      <w:r w:rsidRPr="00946A7A">
        <w:rPr>
          <w:rFonts w:ascii="Open Sans" w:hAnsi="Open Sans" w:cs="Open Sans"/>
        </w:rPr>
        <w:t xml:space="preserve">Men sammen har vi og vunnet noe. Vi har fått en fornyet og sterkere tro på fellesskapet. At det å stå sammen, det er vår styrke. </w:t>
      </w:r>
    </w:p>
    <w:p w14:paraId="2AAE8BFC" w14:textId="77777777" w:rsidR="00F641AE" w:rsidRPr="00946A7A" w:rsidRDefault="00F641AE" w:rsidP="00F641AE">
      <w:pPr>
        <w:rPr>
          <w:rFonts w:ascii="Open Sans" w:hAnsi="Open Sans" w:cs="Open Sans"/>
        </w:rPr>
      </w:pPr>
    </w:p>
    <w:p w14:paraId="60A89C93" w14:textId="64C289FC" w:rsidR="00F641AE" w:rsidRPr="00946A7A" w:rsidRDefault="00F641AE" w:rsidP="00F641AE">
      <w:pPr>
        <w:rPr>
          <w:rFonts w:ascii="Open Sans" w:hAnsi="Open Sans" w:cs="Open Sans"/>
        </w:rPr>
      </w:pPr>
      <w:r w:rsidRPr="00946A7A">
        <w:rPr>
          <w:rFonts w:ascii="Open Sans" w:hAnsi="Open Sans" w:cs="Open Sans"/>
        </w:rPr>
        <w:t xml:space="preserve">Vårt fellesskap er sterkt. Denne styrken bruker vi når vi skal løfte i flokk, for å løfte hele flokken. Hele laget. Og det virker. Det er tyngdekraft. </w:t>
      </w:r>
    </w:p>
    <w:p w14:paraId="3F8B958F" w14:textId="77777777" w:rsidR="00F641AE" w:rsidRPr="00946A7A" w:rsidRDefault="00F641AE" w:rsidP="00F641AE">
      <w:pPr>
        <w:rPr>
          <w:rFonts w:ascii="Open Sans" w:hAnsi="Open Sans" w:cs="Open Sans"/>
        </w:rPr>
      </w:pPr>
    </w:p>
    <w:p w14:paraId="68F566D7" w14:textId="77777777" w:rsidR="00F641AE" w:rsidRPr="00946A7A" w:rsidRDefault="00F641AE" w:rsidP="00F641AE">
      <w:pPr>
        <w:rPr>
          <w:rFonts w:ascii="Open Sans" w:hAnsi="Open Sans" w:cs="Open Sans"/>
        </w:rPr>
      </w:pPr>
      <w:r w:rsidRPr="00946A7A">
        <w:rPr>
          <w:rFonts w:ascii="Open Sans" w:hAnsi="Open Sans" w:cs="Open Sans"/>
        </w:rPr>
        <w:t>Vi er her sammen, for å peke ut en retning, både faglig og politisk. Vi vil den samme veien. Det å lande gode vedtak på en LO-kongress er en balansekunst. Vi har vært dyktige som balansekunstnere i over 100 år.</w:t>
      </w:r>
    </w:p>
    <w:p w14:paraId="1D93F247" w14:textId="77777777" w:rsidR="00F641AE" w:rsidRPr="00946A7A" w:rsidRDefault="00F641AE" w:rsidP="00F641AE">
      <w:pPr>
        <w:rPr>
          <w:rFonts w:ascii="Open Sans" w:hAnsi="Open Sans" w:cs="Open Sans"/>
        </w:rPr>
      </w:pPr>
    </w:p>
    <w:p w14:paraId="4FC24204" w14:textId="77777777" w:rsidR="00F641AE" w:rsidRDefault="00F641AE" w:rsidP="00F641AE">
      <w:pPr>
        <w:rPr>
          <w:rFonts w:ascii="Open Sans" w:hAnsi="Open Sans" w:cs="Open Sans"/>
        </w:rPr>
      </w:pPr>
      <w:r w:rsidRPr="00946A7A">
        <w:rPr>
          <w:rFonts w:ascii="Open Sans" w:hAnsi="Open Sans" w:cs="Open Sans"/>
        </w:rPr>
        <w:t xml:space="preserve">Kamerater, </w:t>
      </w:r>
    </w:p>
    <w:p w14:paraId="41104C8C" w14:textId="77777777" w:rsidR="00946A7A" w:rsidRPr="00946A7A" w:rsidRDefault="00946A7A" w:rsidP="00F641AE">
      <w:pPr>
        <w:rPr>
          <w:rFonts w:ascii="Open Sans" w:hAnsi="Open Sans" w:cs="Open Sans"/>
        </w:rPr>
      </w:pPr>
    </w:p>
    <w:p w14:paraId="1205AAF3" w14:textId="39534EA4" w:rsidR="00F641AE" w:rsidRPr="00946A7A" w:rsidRDefault="00F641AE" w:rsidP="00F641AE">
      <w:pPr>
        <w:rPr>
          <w:rFonts w:ascii="Open Sans" w:hAnsi="Open Sans" w:cs="Open Sans"/>
        </w:rPr>
      </w:pPr>
      <w:r w:rsidRPr="00946A7A">
        <w:rPr>
          <w:rFonts w:ascii="Open Sans" w:hAnsi="Open Sans" w:cs="Open Sans"/>
        </w:rPr>
        <w:t>Vi skal klare det og i fremtiden!</w:t>
      </w:r>
    </w:p>
    <w:p w14:paraId="7520944B" w14:textId="77777777" w:rsidR="00F641AE" w:rsidRPr="00946A7A" w:rsidRDefault="00F641AE" w:rsidP="00F641AE">
      <w:pPr>
        <w:rPr>
          <w:rFonts w:ascii="Open Sans" w:hAnsi="Open Sans" w:cs="Open Sans"/>
        </w:rPr>
      </w:pPr>
    </w:p>
    <w:p w14:paraId="7DE602F2" w14:textId="77777777" w:rsidR="00F641AE" w:rsidRPr="00946A7A" w:rsidRDefault="00F641AE" w:rsidP="00F641AE">
      <w:pPr>
        <w:rPr>
          <w:rFonts w:ascii="Open Sans" w:hAnsi="Open Sans" w:cs="Open Sans"/>
        </w:rPr>
      </w:pPr>
      <w:r w:rsidRPr="00946A7A">
        <w:rPr>
          <w:rFonts w:ascii="Open Sans" w:hAnsi="Open Sans" w:cs="Open Sans"/>
        </w:rPr>
        <w:t xml:space="preserve">Kjære alle sammen; </w:t>
      </w:r>
    </w:p>
    <w:p w14:paraId="7C0BE7EF" w14:textId="77777777" w:rsidR="00F641AE" w:rsidRPr="00946A7A" w:rsidRDefault="00F641AE" w:rsidP="00F641AE">
      <w:pPr>
        <w:rPr>
          <w:rFonts w:ascii="Open Sans" w:hAnsi="Open Sans" w:cs="Open Sans"/>
        </w:rPr>
      </w:pPr>
    </w:p>
    <w:p w14:paraId="776275EE" w14:textId="6C4A0CC3" w:rsidR="00F641AE" w:rsidRDefault="00F641AE" w:rsidP="00F641AE">
      <w:pPr>
        <w:rPr>
          <w:rFonts w:ascii="Open Sans" w:hAnsi="Open Sans" w:cs="Open Sans"/>
        </w:rPr>
      </w:pPr>
      <w:r w:rsidRPr="00946A7A">
        <w:rPr>
          <w:rFonts w:ascii="Open Sans" w:hAnsi="Open Sans" w:cs="Open Sans"/>
        </w:rPr>
        <w:t>Den norske modellen er en eksportartikkel. Kanskje en av de mest anerkjente vi har. Og, den har vi skapt ut av vår bevegelse.</w:t>
      </w:r>
      <w:r w:rsidR="00946A7A">
        <w:rPr>
          <w:rFonts w:ascii="Open Sans" w:hAnsi="Open Sans" w:cs="Open Sans"/>
        </w:rPr>
        <w:t xml:space="preserve"> </w:t>
      </w:r>
      <w:r w:rsidRPr="00946A7A">
        <w:rPr>
          <w:rFonts w:ascii="Open Sans" w:hAnsi="Open Sans" w:cs="Open Sans"/>
        </w:rPr>
        <w:t>Den er like vakker som nasjonalromantikkens vugge, Hardanger!</w:t>
      </w:r>
      <w:r w:rsidR="00946A7A">
        <w:rPr>
          <w:rFonts w:ascii="Open Sans" w:hAnsi="Open Sans" w:cs="Open Sans"/>
        </w:rPr>
        <w:t xml:space="preserve"> </w:t>
      </w:r>
      <w:r w:rsidRPr="00946A7A">
        <w:rPr>
          <w:rFonts w:ascii="Open Sans" w:hAnsi="Open Sans" w:cs="Open Sans"/>
        </w:rPr>
        <w:t>Den er velorganisert. Den er klar til omstilling. Og den er et ektefødt barn av det fagligpolitiske samarbeidet.</w:t>
      </w:r>
    </w:p>
    <w:p w14:paraId="62E61839" w14:textId="77777777" w:rsidR="00946A7A" w:rsidRPr="00946A7A" w:rsidRDefault="00946A7A" w:rsidP="00F641AE">
      <w:pPr>
        <w:rPr>
          <w:rFonts w:ascii="Open Sans" w:hAnsi="Open Sans" w:cs="Open Sans"/>
        </w:rPr>
      </w:pPr>
    </w:p>
    <w:p w14:paraId="17533110" w14:textId="77777777" w:rsidR="00F641AE" w:rsidRPr="00946A7A" w:rsidRDefault="00F641AE" w:rsidP="00F641AE">
      <w:pPr>
        <w:rPr>
          <w:rFonts w:ascii="Open Sans" w:hAnsi="Open Sans" w:cs="Open Sans"/>
        </w:rPr>
      </w:pPr>
      <w:r w:rsidRPr="00946A7A">
        <w:rPr>
          <w:rFonts w:ascii="Open Sans" w:hAnsi="Open Sans" w:cs="Open Sans"/>
        </w:rPr>
        <w:t>Noen mener modellen står i veien for det norske folk. For det er ikke alle som er enige i at jevn fordeling er selve forutsetningen for vekst.</w:t>
      </w:r>
    </w:p>
    <w:p w14:paraId="6D8DE131" w14:textId="77777777" w:rsidR="00F641AE" w:rsidRPr="00946A7A" w:rsidRDefault="00F641AE" w:rsidP="00F641AE">
      <w:pPr>
        <w:rPr>
          <w:rFonts w:ascii="Open Sans" w:hAnsi="Open Sans" w:cs="Open Sans"/>
        </w:rPr>
      </w:pPr>
      <w:r w:rsidRPr="00946A7A">
        <w:rPr>
          <w:rFonts w:ascii="Open Sans" w:hAnsi="Open Sans" w:cs="Open Sans"/>
        </w:rPr>
        <w:t xml:space="preserve">  </w:t>
      </w:r>
    </w:p>
    <w:p w14:paraId="7704FF59" w14:textId="77777777" w:rsidR="00F641AE" w:rsidRPr="00946A7A" w:rsidRDefault="00F641AE" w:rsidP="00F641AE">
      <w:pPr>
        <w:rPr>
          <w:rFonts w:ascii="Open Sans" w:hAnsi="Open Sans" w:cs="Open Sans"/>
        </w:rPr>
      </w:pPr>
      <w:r w:rsidRPr="00946A7A">
        <w:rPr>
          <w:rFonts w:ascii="Open Sans" w:hAnsi="Open Sans" w:cs="Open Sans"/>
        </w:rPr>
        <w:t xml:space="preserve">Så, husk hva åtte år med borgerlig regjering ga oss: store skattekutt til milliardærene, samtidig som vi andre fikk velferdskutt og økte avgifter for 43 milliarder kroner. </w:t>
      </w:r>
    </w:p>
    <w:p w14:paraId="15C4DE90" w14:textId="77777777" w:rsidR="00F641AE" w:rsidRPr="00946A7A" w:rsidRDefault="00F641AE" w:rsidP="00F641AE">
      <w:pPr>
        <w:rPr>
          <w:rFonts w:ascii="Open Sans" w:hAnsi="Open Sans" w:cs="Open Sans"/>
        </w:rPr>
      </w:pPr>
    </w:p>
    <w:p w14:paraId="3C9AFD13" w14:textId="77777777" w:rsidR="00F641AE" w:rsidRPr="00946A7A" w:rsidRDefault="00F641AE" w:rsidP="00F641AE">
      <w:pPr>
        <w:rPr>
          <w:rFonts w:ascii="Open Sans" w:hAnsi="Open Sans" w:cs="Open Sans"/>
        </w:rPr>
      </w:pPr>
      <w:r w:rsidRPr="00946A7A">
        <w:rPr>
          <w:rFonts w:ascii="Open Sans" w:hAnsi="Open Sans" w:cs="Open Sans"/>
        </w:rPr>
        <w:t>Høyreregjeringens mange smålige kutt rammet pensjonister, pendlere, uføre med barn, enker, barnefamilier og fagorganiserte. De arbeidsledige mistet feriepengene og støtten til barnebriller ble kuttet.</w:t>
      </w:r>
    </w:p>
    <w:p w14:paraId="20EB95AD" w14:textId="77777777" w:rsidR="00F641AE" w:rsidRPr="00946A7A" w:rsidRDefault="00F641AE" w:rsidP="00F641AE">
      <w:pPr>
        <w:rPr>
          <w:rFonts w:ascii="Open Sans" w:hAnsi="Open Sans" w:cs="Open Sans"/>
        </w:rPr>
      </w:pPr>
    </w:p>
    <w:p w14:paraId="08D9C42D" w14:textId="77777777" w:rsidR="00F641AE" w:rsidRPr="00946A7A" w:rsidRDefault="00F641AE" w:rsidP="00F641AE">
      <w:pPr>
        <w:rPr>
          <w:rFonts w:ascii="Open Sans" w:hAnsi="Open Sans" w:cs="Open Sans"/>
        </w:rPr>
      </w:pPr>
      <w:r w:rsidRPr="00946A7A">
        <w:rPr>
          <w:rFonts w:ascii="Open Sans" w:hAnsi="Open Sans" w:cs="Open Sans"/>
        </w:rPr>
        <w:t>Vi har fått til mye på et drøyt halvår med en ny regjering:</w:t>
      </w:r>
    </w:p>
    <w:p w14:paraId="254799E9" w14:textId="77777777" w:rsidR="00F641AE" w:rsidRPr="00946A7A" w:rsidRDefault="00F641AE" w:rsidP="00F641AE">
      <w:pPr>
        <w:rPr>
          <w:rFonts w:ascii="Open Sans" w:hAnsi="Open Sans" w:cs="Open Sans"/>
        </w:rPr>
      </w:pPr>
    </w:p>
    <w:p w14:paraId="46E855E3" w14:textId="7F23A136" w:rsidR="00F641AE" w:rsidRPr="00946A7A" w:rsidRDefault="00F641AE" w:rsidP="000163AD">
      <w:pPr>
        <w:pStyle w:val="Listeavsnitt"/>
        <w:numPr>
          <w:ilvl w:val="0"/>
          <w:numId w:val="8"/>
        </w:numPr>
        <w:rPr>
          <w:rFonts w:ascii="Open Sans" w:hAnsi="Open Sans" w:cs="Open Sans"/>
        </w:rPr>
      </w:pPr>
      <w:r w:rsidRPr="00946A7A">
        <w:rPr>
          <w:rFonts w:ascii="Open Sans" w:hAnsi="Open Sans" w:cs="Open Sans"/>
        </w:rPr>
        <w:t>Fagforeningsfradraget er økt</w:t>
      </w:r>
    </w:p>
    <w:p w14:paraId="5A33C1ED" w14:textId="1F2A698F" w:rsidR="00F641AE" w:rsidRPr="00946A7A" w:rsidRDefault="00F641AE" w:rsidP="000163AD">
      <w:pPr>
        <w:pStyle w:val="Listeavsnitt"/>
        <w:numPr>
          <w:ilvl w:val="0"/>
          <w:numId w:val="8"/>
        </w:numPr>
        <w:rPr>
          <w:rFonts w:ascii="Open Sans" w:hAnsi="Open Sans" w:cs="Open Sans"/>
        </w:rPr>
      </w:pPr>
      <w:r w:rsidRPr="00946A7A">
        <w:rPr>
          <w:rFonts w:ascii="Open Sans" w:hAnsi="Open Sans" w:cs="Open Sans"/>
        </w:rPr>
        <w:t>De arbeidsledige har fått tilbake feriepengene</w:t>
      </w:r>
    </w:p>
    <w:p w14:paraId="0EA3807C" w14:textId="394CB907" w:rsidR="00F641AE" w:rsidRPr="00946A7A" w:rsidRDefault="00F641AE" w:rsidP="000163AD">
      <w:pPr>
        <w:pStyle w:val="Listeavsnitt"/>
        <w:numPr>
          <w:ilvl w:val="0"/>
          <w:numId w:val="8"/>
        </w:numPr>
        <w:rPr>
          <w:rFonts w:ascii="Open Sans" w:hAnsi="Open Sans" w:cs="Open Sans"/>
        </w:rPr>
      </w:pPr>
      <w:r w:rsidRPr="00946A7A">
        <w:rPr>
          <w:rFonts w:ascii="Open Sans" w:hAnsi="Open Sans" w:cs="Open Sans"/>
        </w:rPr>
        <w:t xml:space="preserve">Pendlerfradraget ble økt </w:t>
      </w:r>
    </w:p>
    <w:p w14:paraId="3184D14A" w14:textId="05FB4680" w:rsidR="00F641AE" w:rsidRPr="00946A7A" w:rsidRDefault="00F641AE" w:rsidP="000163AD">
      <w:pPr>
        <w:pStyle w:val="Listeavsnitt"/>
        <w:numPr>
          <w:ilvl w:val="0"/>
          <w:numId w:val="8"/>
        </w:numPr>
        <w:rPr>
          <w:rFonts w:ascii="Open Sans" w:hAnsi="Open Sans" w:cs="Open Sans"/>
        </w:rPr>
      </w:pPr>
      <w:r w:rsidRPr="00946A7A">
        <w:rPr>
          <w:rFonts w:ascii="Open Sans" w:hAnsi="Open Sans" w:cs="Open Sans"/>
        </w:rPr>
        <w:t>Og i forrige uke kom brillestøtten for barn tilbake</w:t>
      </w:r>
    </w:p>
    <w:p w14:paraId="4F5DDF38" w14:textId="77777777" w:rsidR="00F641AE" w:rsidRPr="00946A7A" w:rsidRDefault="00F641AE" w:rsidP="00F641AE">
      <w:pPr>
        <w:rPr>
          <w:rFonts w:ascii="Open Sans" w:hAnsi="Open Sans" w:cs="Open Sans"/>
        </w:rPr>
      </w:pPr>
    </w:p>
    <w:p w14:paraId="2EC8F70C" w14:textId="4B6FCA78" w:rsidR="00F641AE" w:rsidRPr="00946A7A" w:rsidRDefault="00F641AE" w:rsidP="00F641AE">
      <w:pPr>
        <w:rPr>
          <w:rFonts w:ascii="Open Sans" w:hAnsi="Open Sans" w:cs="Open Sans"/>
        </w:rPr>
      </w:pPr>
      <w:r w:rsidRPr="00946A7A">
        <w:rPr>
          <w:rFonts w:ascii="Open Sans" w:hAnsi="Open Sans" w:cs="Open Sans"/>
        </w:rPr>
        <w:t>For det er dette det handler om: Kampen mellom dem som vil ha økte forskjeller. Og oss som vil ha mindre forskjeller og mer solidaritet.</w:t>
      </w:r>
      <w:r w:rsidR="00946A7A">
        <w:rPr>
          <w:rFonts w:ascii="Open Sans" w:hAnsi="Open Sans" w:cs="Open Sans"/>
        </w:rPr>
        <w:t xml:space="preserve"> </w:t>
      </w:r>
      <w:r w:rsidRPr="00946A7A">
        <w:rPr>
          <w:rFonts w:ascii="Open Sans" w:hAnsi="Open Sans" w:cs="Open Sans"/>
        </w:rPr>
        <w:t>Mellom dem som vil svekke fellesskapet. Og oss som vil videreutvikle en sterk velferdsstat. Mellom dem som vil svekke arbeidsfolks rettigheter. Og oss som vil beskytte arbeidsfolk.</w:t>
      </w:r>
    </w:p>
    <w:p w14:paraId="6EBA41BA" w14:textId="77777777" w:rsidR="00F641AE" w:rsidRPr="00946A7A" w:rsidRDefault="00F641AE" w:rsidP="00F641AE">
      <w:pPr>
        <w:rPr>
          <w:rFonts w:ascii="Open Sans" w:hAnsi="Open Sans" w:cs="Open Sans"/>
        </w:rPr>
      </w:pPr>
    </w:p>
    <w:p w14:paraId="7A786983" w14:textId="77777777" w:rsidR="00F641AE" w:rsidRPr="00946A7A" w:rsidRDefault="00F641AE" w:rsidP="00F641AE">
      <w:pPr>
        <w:rPr>
          <w:rFonts w:ascii="Open Sans" w:hAnsi="Open Sans" w:cs="Open Sans"/>
        </w:rPr>
      </w:pPr>
      <w:r w:rsidRPr="00946A7A">
        <w:rPr>
          <w:rFonts w:ascii="Open Sans" w:hAnsi="Open Sans" w:cs="Open Sans"/>
        </w:rPr>
        <w:t xml:space="preserve">Kjære venner; </w:t>
      </w:r>
    </w:p>
    <w:p w14:paraId="7874CAFC" w14:textId="77777777" w:rsidR="00F641AE" w:rsidRPr="00946A7A" w:rsidRDefault="00F641AE" w:rsidP="00F641AE">
      <w:pPr>
        <w:rPr>
          <w:rFonts w:ascii="Open Sans" w:hAnsi="Open Sans" w:cs="Open Sans"/>
        </w:rPr>
      </w:pPr>
    </w:p>
    <w:p w14:paraId="339C2440" w14:textId="77777777" w:rsidR="00F641AE" w:rsidRPr="00946A7A" w:rsidRDefault="00F641AE" w:rsidP="00F641AE">
      <w:pPr>
        <w:rPr>
          <w:rFonts w:ascii="Open Sans" w:hAnsi="Open Sans" w:cs="Open Sans"/>
        </w:rPr>
      </w:pPr>
      <w:r w:rsidRPr="00946A7A">
        <w:rPr>
          <w:rFonts w:ascii="Open Sans" w:hAnsi="Open Sans" w:cs="Open Sans"/>
        </w:rPr>
        <w:t>Vi skal utvikle og ta Norge videre. Det har alltid vært en av arbeiderbevegelsens viktigste saker. Det gjør vi ved å ta vare på det gode arbeidslivet vi har.</w:t>
      </w:r>
    </w:p>
    <w:p w14:paraId="08278B16" w14:textId="77777777" w:rsidR="00F641AE" w:rsidRPr="00946A7A" w:rsidRDefault="00F641AE" w:rsidP="00F641AE">
      <w:pPr>
        <w:rPr>
          <w:rFonts w:ascii="Open Sans" w:hAnsi="Open Sans" w:cs="Open Sans"/>
        </w:rPr>
      </w:pPr>
    </w:p>
    <w:p w14:paraId="2CBADD59" w14:textId="1C9B888C" w:rsidR="00F641AE" w:rsidRPr="00946A7A" w:rsidRDefault="00F641AE" w:rsidP="00F641AE">
      <w:pPr>
        <w:rPr>
          <w:rFonts w:ascii="Open Sans" w:hAnsi="Open Sans" w:cs="Open Sans"/>
        </w:rPr>
      </w:pPr>
      <w:r w:rsidRPr="00946A7A">
        <w:rPr>
          <w:rFonts w:ascii="Open Sans" w:hAnsi="Open Sans" w:cs="Open Sans"/>
        </w:rPr>
        <w:t>Derfor legger jeg i dag frem et program som understreker at faglige rettigheter er selve fundamentet for et velfungerende og sunt arbeidsliv.</w:t>
      </w:r>
      <w:r w:rsidR="00946A7A">
        <w:rPr>
          <w:rFonts w:ascii="Open Sans" w:hAnsi="Open Sans" w:cs="Open Sans"/>
        </w:rPr>
        <w:t xml:space="preserve"> </w:t>
      </w:r>
      <w:r w:rsidRPr="00946A7A">
        <w:rPr>
          <w:rFonts w:ascii="Open Sans" w:hAnsi="Open Sans" w:cs="Open Sans"/>
        </w:rPr>
        <w:t>Et program som går inn for å forsvare normalarbeidsdagen, sikre retten til hele, faste stillinger og som vil løfte lavlønnsgruppene.</w:t>
      </w:r>
    </w:p>
    <w:p w14:paraId="17CA64DE" w14:textId="77777777" w:rsidR="00F641AE" w:rsidRPr="00946A7A" w:rsidRDefault="00F641AE" w:rsidP="00F641AE">
      <w:pPr>
        <w:rPr>
          <w:rFonts w:ascii="Open Sans" w:hAnsi="Open Sans" w:cs="Open Sans"/>
        </w:rPr>
      </w:pPr>
    </w:p>
    <w:p w14:paraId="6D471282" w14:textId="77777777" w:rsidR="00F641AE" w:rsidRPr="00946A7A" w:rsidRDefault="00F641AE" w:rsidP="00F641AE">
      <w:pPr>
        <w:rPr>
          <w:rFonts w:ascii="Open Sans" w:hAnsi="Open Sans" w:cs="Open Sans"/>
        </w:rPr>
      </w:pPr>
      <w:r w:rsidRPr="00946A7A">
        <w:rPr>
          <w:rFonts w:ascii="Open Sans" w:hAnsi="Open Sans" w:cs="Open Sans"/>
        </w:rPr>
        <w:t>Kamerater!</w:t>
      </w:r>
    </w:p>
    <w:p w14:paraId="5A9DF29F" w14:textId="77777777" w:rsidR="00F641AE" w:rsidRPr="00946A7A" w:rsidRDefault="00F641AE" w:rsidP="00F641AE">
      <w:pPr>
        <w:rPr>
          <w:rFonts w:ascii="Open Sans" w:hAnsi="Open Sans" w:cs="Open Sans"/>
        </w:rPr>
      </w:pPr>
    </w:p>
    <w:p w14:paraId="7558A400" w14:textId="30063A3C" w:rsidR="00F641AE" w:rsidRPr="00946A7A" w:rsidRDefault="00F641AE" w:rsidP="00F641AE">
      <w:pPr>
        <w:rPr>
          <w:rFonts w:ascii="Open Sans" w:hAnsi="Open Sans" w:cs="Open Sans"/>
        </w:rPr>
      </w:pPr>
      <w:r w:rsidRPr="00946A7A">
        <w:rPr>
          <w:rFonts w:ascii="Open Sans" w:hAnsi="Open Sans" w:cs="Open Sans"/>
        </w:rPr>
        <w:t xml:space="preserve">Når alle tre parter forplikter </w:t>
      </w:r>
      <w:proofErr w:type="gramStart"/>
      <w:r w:rsidRPr="00946A7A">
        <w:rPr>
          <w:rFonts w:ascii="Open Sans" w:hAnsi="Open Sans" w:cs="Open Sans"/>
        </w:rPr>
        <w:t>seg</w:t>
      </w:r>
      <w:proofErr w:type="gramEnd"/>
      <w:r w:rsidRPr="00946A7A">
        <w:rPr>
          <w:rFonts w:ascii="Open Sans" w:hAnsi="Open Sans" w:cs="Open Sans"/>
        </w:rPr>
        <w:t xml:space="preserve"> er det en enorm kraft i trepartssamarbeidet. Alle tre må legge til rette for enda mer organisering. Enda mer samarbeid. Til beste for folk.</w:t>
      </w:r>
      <w:r w:rsidR="006E18CF">
        <w:rPr>
          <w:rFonts w:ascii="Open Sans" w:hAnsi="Open Sans" w:cs="Open Sans"/>
        </w:rPr>
        <w:t xml:space="preserve"> </w:t>
      </w:r>
      <w:r w:rsidRPr="00946A7A">
        <w:rPr>
          <w:rFonts w:ascii="Open Sans" w:hAnsi="Open Sans" w:cs="Open Sans"/>
        </w:rPr>
        <w:t>Og vise vei sammen inn i en omstilling til i morgen, som er rettferdig og klok og som får folk med seg.</w:t>
      </w:r>
    </w:p>
    <w:p w14:paraId="649895A0" w14:textId="77777777" w:rsidR="00F641AE" w:rsidRPr="00946A7A" w:rsidRDefault="00F641AE" w:rsidP="00F641AE">
      <w:pPr>
        <w:rPr>
          <w:rFonts w:ascii="Open Sans" w:hAnsi="Open Sans" w:cs="Open Sans"/>
        </w:rPr>
      </w:pPr>
    </w:p>
    <w:p w14:paraId="4CB0FE41" w14:textId="77777777" w:rsidR="00F641AE" w:rsidRPr="00946A7A" w:rsidRDefault="00F641AE" w:rsidP="00F641AE">
      <w:pPr>
        <w:rPr>
          <w:rFonts w:ascii="Open Sans" w:hAnsi="Open Sans" w:cs="Open Sans"/>
        </w:rPr>
      </w:pPr>
      <w:r w:rsidRPr="00946A7A">
        <w:rPr>
          <w:rFonts w:ascii="Open Sans" w:hAnsi="Open Sans" w:cs="Open Sans"/>
        </w:rPr>
        <w:t>For til syvende og sist så har vi ikke blitt verdensmestere i omstilling ved å møtes i møterom i Oslo. De store sprangene skjer ute på hver enkelt fabrikk, i hver enkelt kommune og i hver enkelt bedrift.</w:t>
      </w:r>
    </w:p>
    <w:p w14:paraId="3D16E95E" w14:textId="77777777" w:rsidR="00F641AE" w:rsidRPr="00946A7A" w:rsidRDefault="00F641AE" w:rsidP="00F641AE">
      <w:pPr>
        <w:rPr>
          <w:rFonts w:ascii="Open Sans" w:hAnsi="Open Sans" w:cs="Open Sans"/>
        </w:rPr>
      </w:pPr>
    </w:p>
    <w:p w14:paraId="2683B785" w14:textId="43241779" w:rsidR="00F641AE" w:rsidRPr="00946A7A" w:rsidRDefault="00F641AE" w:rsidP="00F641AE">
      <w:pPr>
        <w:rPr>
          <w:rFonts w:ascii="Open Sans" w:hAnsi="Open Sans" w:cs="Open Sans"/>
        </w:rPr>
      </w:pPr>
      <w:r w:rsidRPr="00946A7A">
        <w:rPr>
          <w:rFonts w:ascii="Open Sans" w:hAnsi="Open Sans" w:cs="Open Sans"/>
        </w:rPr>
        <w:t xml:space="preserve">Det har jeg fått utallige eksempler på når jeg har reist land og strand rundt og besøkt bedrifter. </w:t>
      </w:r>
      <w:r w:rsidR="006E18CF">
        <w:rPr>
          <w:rFonts w:ascii="Open Sans" w:hAnsi="Open Sans" w:cs="Open Sans"/>
        </w:rPr>
        <w:t xml:space="preserve"> </w:t>
      </w:r>
      <w:r w:rsidRPr="00946A7A">
        <w:rPr>
          <w:rFonts w:ascii="Open Sans" w:hAnsi="Open Sans" w:cs="Open Sans"/>
        </w:rPr>
        <w:t xml:space="preserve">Som på Svalbard, hvor jeg holdt 1. mai-talen i år! Det er nærmest naturstridig at det skal bo folk der oppe på 78 grader nord. Likevel klamrer de seg fast og driver næringsvirksomhet. Reiseliv, forskning og gruvedrift. Det er rett og slett imponerende. </w:t>
      </w:r>
    </w:p>
    <w:p w14:paraId="26244122" w14:textId="77777777" w:rsidR="00F641AE" w:rsidRPr="00946A7A" w:rsidRDefault="00F641AE" w:rsidP="00F641AE">
      <w:pPr>
        <w:rPr>
          <w:rFonts w:ascii="Open Sans" w:hAnsi="Open Sans" w:cs="Open Sans"/>
        </w:rPr>
      </w:pPr>
    </w:p>
    <w:p w14:paraId="49300B7B" w14:textId="6027BCDE" w:rsidR="00F641AE" w:rsidRPr="00946A7A" w:rsidRDefault="00F641AE" w:rsidP="00F641AE">
      <w:pPr>
        <w:rPr>
          <w:rFonts w:ascii="Open Sans" w:hAnsi="Open Sans" w:cs="Open Sans"/>
        </w:rPr>
      </w:pPr>
      <w:r w:rsidRPr="00946A7A">
        <w:rPr>
          <w:rFonts w:ascii="Open Sans" w:hAnsi="Open Sans" w:cs="Open Sans"/>
        </w:rPr>
        <w:t>Vi – som sitter i denne salen her – vet at offentlig og privat sektor er gjensidig avhengig av hverandre.</w:t>
      </w:r>
      <w:r w:rsidR="000163AD">
        <w:rPr>
          <w:rFonts w:ascii="Open Sans" w:hAnsi="Open Sans" w:cs="Open Sans"/>
        </w:rPr>
        <w:t xml:space="preserve"> </w:t>
      </w:r>
      <w:r w:rsidRPr="00946A7A">
        <w:rPr>
          <w:rFonts w:ascii="Open Sans" w:hAnsi="Open Sans" w:cs="Open Sans"/>
        </w:rPr>
        <w:t>De vet at de er avhengige av stabile rammevilkår og tilgang på god og kompetent arbeidskraft. De trenger arbeidskraften!</w:t>
      </w:r>
      <w:r w:rsidR="000163AD">
        <w:rPr>
          <w:rFonts w:ascii="Open Sans" w:hAnsi="Open Sans" w:cs="Open Sans"/>
        </w:rPr>
        <w:t xml:space="preserve"> </w:t>
      </w:r>
      <w:proofErr w:type="gramStart"/>
      <w:r w:rsidRPr="00946A7A">
        <w:rPr>
          <w:rFonts w:ascii="Open Sans" w:hAnsi="Open Sans" w:cs="Open Sans"/>
        </w:rPr>
        <w:t>Det</w:t>
      </w:r>
      <w:proofErr w:type="gramEnd"/>
      <w:r w:rsidRPr="00946A7A">
        <w:rPr>
          <w:rFonts w:ascii="Open Sans" w:hAnsi="Open Sans" w:cs="Open Sans"/>
        </w:rPr>
        <w:t xml:space="preserve"> får de ikke uten en sterk og aktiv offentlig sektor!</w:t>
      </w:r>
    </w:p>
    <w:p w14:paraId="49BC2D9D" w14:textId="77777777" w:rsidR="00F641AE" w:rsidRPr="00946A7A" w:rsidRDefault="00F641AE" w:rsidP="00F641AE">
      <w:pPr>
        <w:rPr>
          <w:rFonts w:ascii="Open Sans" w:hAnsi="Open Sans" w:cs="Open Sans"/>
        </w:rPr>
      </w:pPr>
    </w:p>
    <w:p w14:paraId="340ED639" w14:textId="77777777" w:rsidR="00F641AE" w:rsidRPr="00946A7A" w:rsidRDefault="00F641AE" w:rsidP="00F641AE">
      <w:pPr>
        <w:rPr>
          <w:rFonts w:ascii="Open Sans" w:hAnsi="Open Sans" w:cs="Open Sans"/>
        </w:rPr>
      </w:pPr>
      <w:r w:rsidRPr="00946A7A">
        <w:rPr>
          <w:rFonts w:ascii="Open Sans" w:hAnsi="Open Sans" w:cs="Open Sans"/>
        </w:rPr>
        <w:t>Kjære venner;</w:t>
      </w:r>
    </w:p>
    <w:p w14:paraId="383D06C0" w14:textId="77777777" w:rsidR="00F641AE" w:rsidRPr="00946A7A" w:rsidRDefault="00F641AE" w:rsidP="00F641AE">
      <w:pPr>
        <w:rPr>
          <w:rFonts w:ascii="Open Sans" w:hAnsi="Open Sans" w:cs="Open Sans"/>
        </w:rPr>
      </w:pPr>
    </w:p>
    <w:p w14:paraId="1838B684" w14:textId="77777777" w:rsidR="00F641AE" w:rsidRPr="00946A7A" w:rsidRDefault="00F641AE" w:rsidP="00F641AE">
      <w:pPr>
        <w:rPr>
          <w:rFonts w:ascii="Open Sans" w:hAnsi="Open Sans" w:cs="Open Sans"/>
        </w:rPr>
      </w:pPr>
      <w:r w:rsidRPr="00946A7A">
        <w:rPr>
          <w:rFonts w:ascii="Open Sans" w:hAnsi="Open Sans" w:cs="Open Sans"/>
        </w:rPr>
        <w:lastRenderedPageBreak/>
        <w:t xml:space="preserve">Vi lever av å selge mye av det vi lager til Europa. Den siste tiden har vist oss at våre viktigste samarbeidspartnere evner å stå sammen når det mørkner. Når krigen rammer. </w:t>
      </w:r>
    </w:p>
    <w:p w14:paraId="52BE935C" w14:textId="77777777" w:rsidR="00F641AE" w:rsidRPr="00946A7A" w:rsidRDefault="00F641AE" w:rsidP="00F641AE">
      <w:pPr>
        <w:rPr>
          <w:rFonts w:ascii="Open Sans" w:hAnsi="Open Sans" w:cs="Open Sans"/>
        </w:rPr>
      </w:pPr>
    </w:p>
    <w:p w14:paraId="74280D1B" w14:textId="77777777" w:rsidR="00F641AE" w:rsidRPr="00946A7A" w:rsidRDefault="00F641AE" w:rsidP="00F641AE">
      <w:pPr>
        <w:rPr>
          <w:rFonts w:ascii="Open Sans" w:hAnsi="Open Sans" w:cs="Open Sans"/>
        </w:rPr>
      </w:pPr>
      <w:r w:rsidRPr="00946A7A">
        <w:rPr>
          <w:rFonts w:ascii="Open Sans" w:hAnsi="Open Sans" w:cs="Open Sans"/>
        </w:rPr>
        <w:t xml:space="preserve">Vi kan bare møte uro i verden, klimakrise, skatteflukt, handelskrig og virkelig krig med internasjonalt samarbeid. EØS-avtalen er derfor grunnlaget for vår faglige europapolitikk. </w:t>
      </w:r>
    </w:p>
    <w:p w14:paraId="3F8BB919" w14:textId="77777777" w:rsidR="00F641AE" w:rsidRPr="00946A7A" w:rsidRDefault="00F641AE" w:rsidP="00F641AE">
      <w:pPr>
        <w:rPr>
          <w:rFonts w:ascii="Open Sans" w:hAnsi="Open Sans" w:cs="Open Sans"/>
        </w:rPr>
      </w:pPr>
    </w:p>
    <w:p w14:paraId="3EE59C92" w14:textId="1D3F7B65" w:rsidR="00F641AE" w:rsidRPr="00946A7A" w:rsidRDefault="00F641AE" w:rsidP="00F641AE">
      <w:pPr>
        <w:rPr>
          <w:rFonts w:ascii="Open Sans" w:hAnsi="Open Sans" w:cs="Open Sans"/>
        </w:rPr>
      </w:pPr>
      <w:r w:rsidRPr="00946A7A">
        <w:rPr>
          <w:rFonts w:ascii="Open Sans" w:hAnsi="Open Sans" w:cs="Open Sans"/>
        </w:rPr>
        <w:t xml:space="preserve">Vi jobber for å styrke arbeidsfolks rettigheter og hindre sosial dumping på tvers av landegrensene i Europa. </w:t>
      </w:r>
      <w:r w:rsidR="000163AD">
        <w:rPr>
          <w:rFonts w:ascii="Open Sans" w:hAnsi="Open Sans" w:cs="Open Sans"/>
        </w:rPr>
        <w:t xml:space="preserve"> </w:t>
      </w:r>
      <w:r w:rsidRPr="00946A7A">
        <w:rPr>
          <w:rFonts w:ascii="Open Sans" w:hAnsi="Open Sans" w:cs="Open Sans"/>
        </w:rPr>
        <w:t xml:space="preserve">Derfor mener vi at Norge må føre en aktiv europapolitikk. Vi må bruke handlingsrommet i EØS-avtalen for å påvirke utformingen av nytt regelverk. Og bruke handlingsrommet når regler skal inn i norsk lov. </w:t>
      </w:r>
    </w:p>
    <w:p w14:paraId="09B4574C" w14:textId="77777777" w:rsidR="00F641AE" w:rsidRPr="00946A7A" w:rsidRDefault="00F641AE" w:rsidP="00F641AE">
      <w:pPr>
        <w:rPr>
          <w:rFonts w:ascii="Open Sans" w:hAnsi="Open Sans" w:cs="Open Sans"/>
        </w:rPr>
      </w:pPr>
    </w:p>
    <w:p w14:paraId="6685B24F" w14:textId="77777777" w:rsidR="00F641AE" w:rsidRPr="00946A7A" w:rsidRDefault="00F641AE" w:rsidP="00F641AE">
      <w:pPr>
        <w:rPr>
          <w:rFonts w:ascii="Open Sans" w:hAnsi="Open Sans" w:cs="Open Sans"/>
        </w:rPr>
      </w:pPr>
      <w:r w:rsidRPr="00946A7A">
        <w:rPr>
          <w:rFonts w:ascii="Open Sans" w:hAnsi="Open Sans" w:cs="Open Sans"/>
        </w:rPr>
        <w:t>En aktiv norsk europapolitikk betyr at vi må bekjempe begrensinger i retten til kollektive kampmidler. Vi må beskytte det kollektive forhandlingssystemet og retten til nasjonal lønnsdannelse.</w:t>
      </w:r>
    </w:p>
    <w:p w14:paraId="32166747" w14:textId="77777777" w:rsidR="00F641AE" w:rsidRPr="00946A7A" w:rsidRDefault="00F641AE" w:rsidP="00F641AE">
      <w:pPr>
        <w:rPr>
          <w:rFonts w:ascii="Open Sans" w:hAnsi="Open Sans" w:cs="Open Sans"/>
        </w:rPr>
      </w:pPr>
    </w:p>
    <w:p w14:paraId="2084DBD2" w14:textId="77777777" w:rsidR="00F641AE" w:rsidRPr="00946A7A" w:rsidRDefault="00F641AE" w:rsidP="00F641AE">
      <w:pPr>
        <w:rPr>
          <w:rFonts w:ascii="Open Sans" w:hAnsi="Open Sans" w:cs="Open Sans"/>
        </w:rPr>
      </w:pPr>
      <w:r w:rsidRPr="00946A7A">
        <w:rPr>
          <w:rFonts w:ascii="Open Sans" w:hAnsi="Open Sans" w:cs="Open Sans"/>
        </w:rPr>
        <w:t xml:space="preserve">Tariffavtaler og norsk arbeidslivslovgivning må gis forrang foran EUs regler. </w:t>
      </w:r>
    </w:p>
    <w:p w14:paraId="23F1D6A4" w14:textId="77777777" w:rsidR="00F641AE" w:rsidRPr="00946A7A" w:rsidRDefault="00F641AE" w:rsidP="00F641AE">
      <w:pPr>
        <w:rPr>
          <w:rFonts w:ascii="Open Sans" w:hAnsi="Open Sans" w:cs="Open Sans"/>
        </w:rPr>
      </w:pPr>
    </w:p>
    <w:p w14:paraId="770B99FA" w14:textId="7622219A" w:rsidR="00F641AE" w:rsidRDefault="00F641AE" w:rsidP="00F641AE">
      <w:pPr>
        <w:rPr>
          <w:rFonts w:ascii="Open Sans" w:hAnsi="Open Sans" w:cs="Open Sans"/>
        </w:rPr>
      </w:pPr>
      <w:r w:rsidRPr="00946A7A">
        <w:rPr>
          <w:rFonts w:ascii="Open Sans" w:hAnsi="Open Sans" w:cs="Open Sans"/>
        </w:rPr>
        <w:t>Gode venner;</w:t>
      </w:r>
    </w:p>
    <w:p w14:paraId="61942FE7" w14:textId="77777777" w:rsidR="000163AD" w:rsidRPr="00946A7A" w:rsidRDefault="000163AD" w:rsidP="00F641AE">
      <w:pPr>
        <w:rPr>
          <w:rFonts w:ascii="Open Sans" w:hAnsi="Open Sans" w:cs="Open Sans"/>
        </w:rPr>
      </w:pPr>
    </w:p>
    <w:p w14:paraId="3E34029F" w14:textId="32842CB5" w:rsidR="00F641AE" w:rsidRPr="00946A7A" w:rsidRDefault="00F641AE" w:rsidP="00F641AE">
      <w:pPr>
        <w:rPr>
          <w:rFonts w:ascii="Open Sans" w:hAnsi="Open Sans" w:cs="Open Sans"/>
        </w:rPr>
      </w:pPr>
      <w:r w:rsidRPr="00946A7A">
        <w:rPr>
          <w:rFonts w:ascii="Open Sans" w:hAnsi="Open Sans" w:cs="Open Sans"/>
        </w:rPr>
        <w:t>Klimaendringene er vår tids store utfordring og vi vil bli målt på vår evne til å finne løsninger.</w:t>
      </w:r>
      <w:r w:rsidR="000163AD">
        <w:rPr>
          <w:rFonts w:ascii="Open Sans" w:hAnsi="Open Sans" w:cs="Open Sans"/>
        </w:rPr>
        <w:t xml:space="preserve"> </w:t>
      </w:r>
      <w:r w:rsidRPr="00946A7A">
        <w:rPr>
          <w:rFonts w:ascii="Open Sans" w:hAnsi="Open Sans" w:cs="Open Sans"/>
        </w:rPr>
        <w:t>Menneskeskapte klimaendringer gjør at naturen er i endring. Nyheter om ekstremvær dominerer</w:t>
      </w:r>
      <w:r w:rsidR="000163AD">
        <w:rPr>
          <w:rFonts w:ascii="Open Sans" w:hAnsi="Open Sans" w:cs="Open Sans"/>
        </w:rPr>
        <w:t>,</w:t>
      </w:r>
      <w:r w:rsidRPr="00946A7A">
        <w:rPr>
          <w:rFonts w:ascii="Open Sans" w:hAnsi="Open Sans" w:cs="Open Sans"/>
        </w:rPr>
        <w:t xml:space="preserve"> og menneskeskapte klimaendringer gjør at hele samfunn forandres.</w:t>
      </w:r>
    </w:p>
    <w:p w14:paraId="6C555A43" w14:textId="77777777" w:rsidR="00F641AE" w:rsidRPr="00946A7A" w:rsidRDefault="00F641AE" w:rsidP="00F641AE">
      <w:pPr>
        <w:rPr>
          <w:rFonts w:ascii="Open Sans" w:hAnsi="Open Sans" w:cs="Open Sans"/>
        </w:rPr>
      </w:pPr>
    </w:p>
    <w:p w14:paraId="7DA6CD83" w14:textId="4736AA10" w:rsidR="00F641AE" w:rsidRPr="00946A7A" w:rsidRDefault="00F641AE" w:rsidP="00F641AE">
      <w:pPr>
        <w:rPr>
          <w:rFonts w:ascii="Open Sans" w:hAnsi="Open Sans" w:cs="Open Sans"/>
        </w:rPr>
      </w:pPr>
      <w:r w:rsidRPr="00946A7A">
        <w:rPr>
          <w:rFonts w:ascii="Open Sans" w:hAnsi="Open Sans" w:cs="Open Sans"/>
        </w:rPr>
        <w:t>Derfor legger jeg i dag frem politikk som slår fast at LO vil gjøre det vi kan for at Norge skal kutte utslipp. Og vi skal utvikle løsninger for utslippsreduksjon som kan brukes verden over.</w:t>
      </w:r>
      <w:r w:rsidR="000163AD">
        <w:rPr>
          <w:rFonts w:ascii="Open Sans" w:hAnsi="Open Sans" w:cs="Open Sans"/>
        </w:rPr>
        <w:t xml:space="preserve"> </w:t>
      </w:r>
      <w:r w:rsidRPr="00946A7A">
        <w:rPr>
          <w:rFonts w:ascii="Open Sans" w:hAnsi="Open Sans" w:cs="Open Sans"/>
        </w:rPr>
        <w:t>Den optimismen er selve kjernen i LOs klimapolitikk. At vi bruker anledningen til å skape nye arbeidsplasser.</w:t>
      </w:r>
    </w:p>
    <w:p w14:paraId="032719BF" w14:textId="77777777" w:rsidR="00F641AE" w:rsidRPr="00946A7A" w:rsidRDefault="00F641AE" w:rsidP="00F641AE">
      <w:pPr>
        <w:rPr>
          <w:rFonts w:ascii="Open Sans" w:hAnsi="Open Sans" w:cs="Open Sans"/>
        </w:rPr>
      </w:pPr>
    </w:p>
    <w:p w14:paraId="4C4A779F" w14:textId="5DB042F8" w:rsidR="00F641AE" w:rsidRPr="00946A7A" w:rsidRDefault="00F641AE" w:rsidP="00F641AE">
      <w:pPr>
        <w:rPr>
          <w:rFonts w:ascii="Open Sans" w:hAnsi="Open Sans" w:cs="Open Sans"/>
        </w:rPr>
      </w:pPr>
      <w:r w:rsidRPr="00946A7A">
        <w:rPr>
          <w:rFonts w:ascii="Open Sans" w:hAnsi="Open Sans" w:cs="Open Sans"/>
        </w:rPr>
        <w:t>Vi forplikter oss til Parisavtalen og LO er klar på at regjeringens og Stortingets mål for reduksjonene i klimagassutslipp innen 2030 og 2050 ligger fast.</w:t>
      </w:r>
      <w:r w:rsidR="000163AD">
        <w:rPr>
          <w:rFonts w:ascii="Open Sans" w:hAnsi="Open Sans" w:cs="Open Sans"/>
        </w:rPr>
        <w:t xml:space="preserve"> </w:t>
      </w:r>
      <w:r w:rsidRPr="00946A7A">
        <w:rPr>
          <w:rFonts w:ascii="Open Sans" w:hAnsi="Open Sans" w:cs="Open Sans"/>
        </w:rPr>
        <w:t>Men når klimamålene skal nås og nødvendige tiltak gjennomføres, betyr det endringer. For enkelte store endringer.</w:t>
      </w:r>
    </w:p>
    <w:p w14:paraId="5FDBDCC3" w14:textId="77777777" w:rsidR="00F641AE" w:rsidRPr="00946A7A" w:rsidRDefault="00F641AE" w:rsidP="00F641AE">
      <w:pPr>
        <w:rPr>
          <w:rFonts w:ascii="Open Sans" w:hAnsi="Open Sans" w:cs="Open Sans"/>
        </w:rPr>
      </w:pPr>
    </w:p>
    <w:p w14:paraId="10B1020E" w14:textId="31D5DBAF" w:rsidR="00F641AE" w:rsidRPr="00946A7A" w:rsidRDefault="00F641AE" w:rsidP="00F641AE">
      <w:pPr>
        <w:rPr>
          <w:rFonts w:ascii="Open Sans" w:hAnsi="Open Sans" w:cs="Open Sans"/>
        </w:rPr>
      </w:pPr>
      <w:r w:rsidRPr="00946A7A">
        <w:rPr>
          <w:rFonts w:ascii="Open Sans" w:hAnsi="Open Sans" w:cs="Open Sans"/>
        </w:rPr>
        <w:t xml:space="preserve">Derfor skal vi lytte til folk som Svein-Johnny og hans kolleger på Svalbard, som vi så i filmen tidligere. Han er stolt av den jobben han og kollegene gjør. Jeg deler den stoltheten for jobben de har gjort på vegne av Norge. </w:t>
      </w:r>
    </w:p>
    <w:p w14:paraId="71A8850F" w14:textId="77777777" w:rsidR="00F641AE" w:rsidRPr="00946A7A" w:rsidRDefault="00F641AE" w:rsidP="00F641AE">
      <w:pPr>
        <w:rPr>
          <w:rFonts w:ascii="Open Sans" w:hAnsi="Open Sans" w:cs="Open Sans"/>
        </w:rPr>
      </w:pPr>
    </w:p>
    <w:p w14:paraId="69059692" w14:textId="77777777" w:rsidR="00F641AE" w:rsidRPr="00946A7A" w:rsidRDefault="00F641AE" w:rsidP="00F641AE">
      <w:pPr>
        <w:rPr>
          <w:rFonts w:ascii="Open Sans" w:hAnsi="Open Sans" w:cs="Open Sans"/>
        </w:rPr>
      </w:pPr>
      <w:r w:rsidRPr="00946A7A">
        <w:rPr>
          <w:rFonts w:ascii="Open Sans" w:hAnsi="Open Sans" w:cs="Open Sans"/>
        </w:rPr>
        <w:lastRenderedPageBreak/>
        <w:t>Svein-Johnny og hans kolleger må være trygge på at de har en jobb å gå til når deres tidligere jobb forsvinner. Uten rettferdig omstilling får vi ikke med oss folk. Da skaper vi ikke entusiasme for det grønne skiftet.</w:t>
      </w:r>
    </w:p>
    <w:p w14:paraId="166E3E47" w14:textId="77777777" w:rsidR="00F641AE" w:rsidRPr="00946A7A" w:rsidRDefault="00F641AE" w:rsidP="00F641AE">
      <w:pPr>
        <w:rPr>
          <w:rFonts w:ascii="Open Sans" w:hAnsi="Open Sans" w:cs="Open Sans"/>
        </w:rPr>
      </w:pPr>
    </w:p>
    <w:p w14:paraId="1E57D81A" w14:textId="77777777" w:rsidR="00F641AE" w:rsidRPr="00946A7A" w:rsidRDefault="00F641AE" w:rsidP="00F641AE">
      <w:pPr>
        <w:rPr>
          <w:rFonts w:ascii="Open Sans" w:hAnsi="Open Sans" w:cs="Open Sans"/>
        </w:rPr>
      </w:pPr>
      <w:r w:rsidRPr="00946A7A">
        <w:rPr>
          <w:rFonts w:ascii="Open Sans" w:hAnsi="Open Sans" w:cs="Open Sans"/>
        </w:rPr>
        <w:t>Vi har alt som kreves av oss for å lykkes i det grønne skiftet. Vi har sterke kunnskapsmiljø som kan bære fremtidens arbeidsplasser. Vi kan stå på skuldrene til og skape morgendagens jobber fra, dagens giganter.</w:t>
      </w:r>
    </w:p>
    <w:p w14:paraId="2B0A1AAA" w14:textId="77777777" w:rsidR="00F641AE" w:rsidRPr="00946A7A" w:rsidRDefault="00F641AE" w:rsidP="00F641AE">
      <w:pPr>
        <w:rPr>
          <w:rFonts w:ascii="Open Sans" w:hAnsi="Open Sans" w:cs="Open Sans"/>
        </w:rPr>
      </w:pPr>
    </w:p>
    <w:p w14:paraId="39DCAA92" w14:textId="360A4BCE" w:rsidR="00F641AE" w:rsidRPr="00946A7A" w:rsidRDefault="00F641AE" w:rsidP="00F641AE">
      <w:pPr>
        <w:rPr>
          <w:rFonts w:ascii="Open Sans" w:hAnsi="Open Sans" w:cs="Open Sans"/>
        </w:rPr>
      </w:pPr>
      <w:r w:rsidRPr="00946A7A">
        <w:rPr>
          <w:rFonts w:ascii="Open Sans" w:hAnsi="Open Sans" w:cs="Open Sans"/>
        </w:rPr>
        <w:t xml:space="preserve">De nye jobbene må, akkurat som de gamle, være anstendige, gode og trygge. </w:t>
      </w:r>
      <w:r w:rsidR="000163AD">
        <w:rPr>
          <w:rFonts w:ascii="Open Sans" w:hAnsi="Open Sans" w:cs="Open Sans"/>
        </w:rPr>
        <w:t xml:space="preserve"> </w:t>
      </w:r>
      <w:r w:rsidRPr="00946A7A">
        <w:rPr>
          <w:rFonts w:ascii="Open Sans" w:hAnsi="Open Sans" w:cs="Open Sans"/>
        </w:rPr>
        <w:t>Vi i LO skal sitte i førersetet for å sikre en rettferdig overgang til lavutslippssamfunnet. Sikre våre medlemmer trygghet og sikkerhet.</w:t>
      </w:r>
    </w:p>
    <w:p w14:paraId="61887156" w14:textId="77777777" w:rsidR="00F641AE" w:rsidRPr="00946A7A" w:rsidRDefault="00F641AE" w:rsidP="00F641AE">
      <w:pPr>
        <w:rPr>
          <w:rFonts w:ascii="Open Sans" w:hAnsi="Open Sans" w:cs="Open Sans"/>
        </w:rPr>
      </w:pPr>
    </w:p>
    <w:p w14:paraId="58D68DB6" w14:textId="309BE53D" w:rsidR="00F641AE" w:rsidRPr="00946A7A" w:rsidRDefault="00F641AE" w:rsidP="00F641AE">
      <w:pPr>
        <w:rPr>
          <w:rFonts w:ascii="Open Sans" w:hAnsi="Open Sans" w:cs="Open Sans"/>
        </w:rPr>
      </w:pPr>
      <w:r w:rsidRPr="00946A7A">
        <w:rPr>
          <w:rFonts w:ascii="Open Sans" w:hAnsi="Open Sans" w:cs="Open Sans"/>
        </w:rPr>
        <w:t xml:space="preserve">Noen av dem er allerede godt i gang, på Karmøy, Herøya og Berlevåg. Med nye klimavennlige løsninger og industrier. </w:t>
      </w:r>
      <w:r w:rsidR="000163AD">
        <w:rPr>
          <w:rFonts w:ascii="Open Sans" w:hAnsi="Open Sans" w:cs="Open Sans"/>
        </w:rPr>
        <w:t xml:space="preserve"> </w:t>
      </w:r>
      <w:r w:rsidRPr="00946A7A">
        <w:rPr>
          <w:rFonts w:ascii="Open Sans" w:hAnsi="Open Sans" w:cs="Open Sans"/>
        </w:rPr>
        <w:t xml:space="preserve">De er, som Peggy sa i talen sin i går, stolte </w:t>
      </w:r>
      <w:proofErr w:type="spellStart"/>
      <w:r w:rsidRPr="00946A7A">
        <w:rPr>
          <w:rFonts w:ascii="Open Sans" w:hAnsi="Open Sans" w:cs="Open Sans"/>
        </w:rPr>
        <w:t>klimaløsere</w:t>
      </w:r>
      <w:proofErr w:type="spellEnd"/>
      <w:r w:rsidRPr="00946A7A">
        <w:rPr>
          <w:rFonts w:ascii="Open Sans" w:hAnsi="Open Sans" w:cs="Open Sans"/>
        </w:rPr>
        <w:t xml:space="preserve"> som går foran og viser vei og vi støtter dem hvert skritt på veien. </w:t>
      </w:r>
      <w:r w:rsidR="000163AD">
        <w:rPr>
          <w:rFonts w:ascii="Open Sans" w:hAnsi="Open Sans" w:cs="Open Sans"/>
        </w:rPr>
        <w:t xml:space="preserve"> </w:t>
      </w:r>
      <w:r w:rsidRPr="00946A7A">
        <w:rPr>
          <w:rFonts w:ascii="Open Sans" w:hAnsi="Open Sans" w:cs="Open Sans"/>
        </w:rPr>
        <w:t xml:space="preserve">Derfor må vi ha en næringspolitikk som ser hele landet og tar det aktivt i bruk. </w:t>
      </w:r>
    </w:p>
    <w:p w14:paraId="3A07726F" w14:textId="77777777" w:rsidR="00F641AE" w:rsidRPr="00946A7A" w:rsidRDefault="00F641AE" w:rsidP="00F641AE">
      <w:pPr>
        <w:rPr>
          <w:rFonts w:ascii="Open Sans" w:hAnsi="Open Sans" w:cs="Open Sans"/>
        </w:rPr>
      </w:pPr>
    </w:p>
    <w:p w14:paraId="4ABDD4B4" w14:textId="77777777" w:rsidR="00F641AE" w:rsidRPr="00946A7A" w:rsidRDefault="00F641AE" w:rsidP="00F641AE">
      <w:pPr>
        <w:rPr>
          <w:rFonts w:ascii="Open Sans" w:hAnsi="Open Sans" w:cs="Open Sans"/>
        </w:rPr>
      </w:pPr>
      <w:r w:rsidRPr="00946A7A">
        <w:rPr>
          <w:rFonts w:ascii="Open Sans" w:hAnsi="Open Sans" w:cs="Open Sans"/>
        </w:rPr>
        <w:t xml:space="preserve">Vi må tørre å peke på næringer der Norge har særlige fortrinn. </w:t>
      </w:r>
    </w:p>
    <w:p w14:paraId="6F95E90F" w14:textId="3D85CF6F" w:rsidR="00F641AE" w:rsidRPr="00946A7A" w:rsidRDefault="00F641AE" w:rsidP="00F641AE">
      <w:pPr>
        <w:rPr>
          <w:rFonts w:ascii="Open Sans" w:hAnsi="Open Sans" w:cs="Open Sans"/>
        </w:rPr>
      </w:pPr>
      <w:r w:rsidRPr="00946A7A">
        <w:rPr>
          <w:rFonts w:ascii="Open Sans" w:hAnsi="Open Sans" w:cs="Open Sans"/>
        </w:rPr>
        <w:t xml:space="preserve">Eksemplene er mange:  </w:t>
      </w:r>
    </w:p>
    <w:p w14:paraId="5173B3CF" w14:textId="77777777" w:rsidR="00F641AE" w:rsidRPr="00946A7A" w:rsidRDefault="00F641AE" w:rsidP="00F641AE">
      <w:pPr>
        <w:rPr>
          <w:rFonts w:ascii="Open Sans" w:hAnsi="Open Sans" w:cs="Open Sans"/>
        </w:rPr>
      </w:pPr>
    </w:p>
    <w:p w14:paraId="651AE553" w14:textId="1E785E58" w:rsidR="00F641AE" w:rsidRPr="00946A7A" w:rsidRDefault="00F641AE" w:rsidP="00F641AE">
      <w:pPr>
        <w:pStyle w:val="Listeavsnitt"/>
        <w:numPr>
          <w:ilvl w:val="0"/>
          <w:numId w:val="2"/>
        </w:numPr>
        <w:rPr>
          <w:rFonts w:ascii="Open Sans" w:hAnsi="Open Sans" w:cs="Open Sans"/>
        </w:rPr>
      </w:pPr>
      <w:r w:rsidRPr="00946A7A">
        <w:rPr>
          <w:rFonts w:ascii="Open Sans" w:hAnsi="Open Sans" w:cs="Open Sans"/>
        </w:rPr>
        <w:t>Ammoniakkfabrikk i Sauda, som bygges på skuldrene til den kraftkrevende industrien</w:t>
      </w:r>
    </w:p>
    <w:p w14:paraId="53DC8B2D" w14:textId="36C8EFF7" w:rsidR="00F641AE" w:rsidRPr="00946A7A" w:rsidRDefault="00F641AE" w:rsidP="00F641AE">
      <w:pPr>
        <w:pStyle w:val="Listeavsnitt"/>
        <w:numPr>
          <w:ilvl w:val="0"/>
          <w:numId w:val="2"/>
        </w:numPr>
        <w:rPr>
          <w:rFonts w:ascii="Open Sans" w:hAnsi="Open Sans" w:cs="Open Sans"/>
        </w:rPr>
      </w:pPr>
      <w:r w:rsidRPr="00946A7A">
        <w:rPr>
          <w:rFonts w:ascii="Open Sans" w:hAnsi="Open Sans" w:cs="Open Sans"/>
        </w:rPr>
        <w:t>Bygging av havvind på Verdal, som bygges på skuldrene til leveranser til oljen</w:t>
      </w:r>
    </w:p>
    <w:p w14:paraId="4ED41803" w14:textId="117B14BF" w:rsidR="00F641AE" w:rsidRPr="00946A7A" w:rsidRDefault="00F641AE" w:rsidP="00F641AE">
      <w:pPr>
        <w:pStyle w:val="Listeavsnitt"/>
        <w:numPr>
          <w:ilvl w:val="0"/>
          <w:numId w:val="2"/>
        </w:numPr>
        <w:rPr>
          <w:rFonts w:ascii="Open Sans" w:hAnsi="Open Sans" w:cs="Open Sans"/>
        </w:rPr>
      </w:pPr>
      <w:r w:rsidRPr="00946A7A">
        <w:rPr>
          <w:rFonts w:ascii="Open Sans" w:hAnsi="Open Sans" w:cs="Open Sans"/>
        </w:rPr>
        <w:t>Batterifabrikk i Arendal, som bygges på skuldrene til industritradisjonen i Agder</w:t>
      </w:r>
    </w:p>
    <w:p w14:paraId="39A9FCB0" w14:textId="77777777" w:rsidR="00F641AE" w:rsidRPr="00946A7A" w:rsidRDefault="00F641AE" w:rsidP="00F641AE">
      <w:pPr>
        <w:rPr>
          <w:rFonts w:ascii="Open Sans" w:hAnsi="Open Sans" w:cs="Open Sans"/>
        </w:rPr>
      </w:pPr>
    </w:p>
    <w:p w14:paraId="494FBE5C" w14:textId="77777777" w:rsidR="00F641AE" w:rsidRPr="00946A7A" w:rsidRDefault="00F641AE" w:rsidP="00F641AE">
      <w:pPr>
        <w:rPr>
          <w:rFonts w:ascii="Open Sans" w:hAnsi="Open Sans" w:cs="Open Sans"/>
        </w:rPr>
      </w:pPr>
      <w:r w:rsidRPr="00946A7A">
        <w:rPr>
          <w:rFonts w:ascii="Open Sans" w:hAnsi="Open Sans" w:cs="Open Sans"/>
        </w:rPr>
        <w:t>Eller en dobling av produksjonen ved min gamle bedrift – Boliden i Odda, hvor vår kamerat og fagforeningsleder Gard Folkvord og fagforeningen hans har bidratt sterkt til at eierne nå investerer 7 milliarder kroner i zinkverket – Zinken som vi oddinger sier.</w:t>
      </w:r>
    </w:p>
    <w:p w14:paraId="27C18C6A" w14:textId="77777777" w:rsidR="00F641AE" w:rsidRPr="00946A7A" w:rsidRDefault="00F641AE" w:rsidP="00F641AE">
      <w:pPr>
        <w:rPr>
          <w:rFonts w:ascii="Open Sans" w:hAnsi="Open Sans" w:cs="Open Sans"/>
        </w:rPr>
      </w:pPr>
    </w:p>
    <w:p w14:paraId="47348DA2" w14:textId="77777777" w:rsidR="00F641AE" w:rsidRPr="00946A7A" w:rsidRDefault="00F641AE" w:rsidP="00F641AE">
      <w:pPr>
        <w:rPr>
          <w:rFonts w:ascii="Open Sans" w:hAnsi="Open Sans" w:cs="Open Sans"/>
        </w:rPr>
      </w:pPr>
      <w:r w:rsidRPr="00946A7A">
        <w:rPr>
          <w:rFonts w:ascii="Open Sans" w:hAnsi="Open Sans" w:cs="Open Sans"/>
        </w:rPr>
        <w:t>Samtidig er det statens rolle å legge til rette for at disse lykkes. Å skalere opp kapasiteten i kraftsystemet og spare energi parallelt. Gjennom å bygge ut vindkraft til havs og til lands. Nok kraft, til konkurransedyktige priser, er avgjørende for næringslivet.</w:t>
      </w:r>
    </w:p>
    <w:p w14:paraId="462A527F" w14:textId="77777777" w:rsidR="00F641AE" w:rsidRPr="00946A7A" w:rsidRDefault="00F641AE" w:rsidP="00F641AE">
      <w:pPr>
        <w:rPr>
          <w:rFonts w:ascii="Open Sans" w:hAnsi="Open Sans" w:cs="Open Sans"/>
        </w:rPr>
      </w:pPr>
    </w:p>
    <w:p w14:paraId="60ABB963" w14:textId="77777777" w:rsidR="00F641AE" w:rsidRPr="00946A7A" w:rsidRDefault="00F641AE" w:rsidP="00F641AE">
      <w:pPr>
        <w:rPr>
          <w:rFonts w:ascii="Open Sans" w:hAnsi="Open Sans" w:cs="Open Sans"/>
        </w:rPr>
      </w:pPr>
      <w:r w:rsidRPr="00946A7A">
        <w:rPr>
          <w:rFonts w:ascii="Open Sans" w:hAnsi="Open Sans" w:cs="Open Sans"/>
        </w:rPr>
        <w:t>De strømprisene vi har sett siden høsten 2021 er ikke bærekraftige – verken for husholdninger eller arbeidsplasser.</w:t>
      </w:r>
    </w:p>
    <w:p w14:paraId="36F3F058" w14:textId="77777777" w:rsidR="00F641AE" w:rsidRPr="00946A7A" w:rsidRDefault="00F641AE" w:rsidP="00F641AE">
      <w:pPr>
        <w:rPr>
          <w:rFonts w:ascii="Open Sans" w:hAnsi="Open Sans" w:cs="Open Sans"/>
        </w:rPr>
      </w:pPr>
    </w:p>
    <w:p w14:paraId="47583097" w14:textId="77777777" w:rsidR="00F641AE" w:rsidRPr="00946A7A" w:rsidRDefault="00F641AE" w:rsidP="00F641AE">
      <w:pPr>
        <w:rPr>
          <w:rFonts w:ascii="Open Sans" w:hAnsi="Open Sans" w:cs="Open Sans"/>
        </w:rPr>
      </w:pPr>
      <w:r w:rsidRPr="00946A7A">
        <w:rPr>
          <w:rFonts w:ascii="Open Sans" w:hAnsi="Open Sans" w:cs="Open Sans"/>
        </w:rPr>
        <w:lastRenderedPageBreak/>
        <w:t xml:space="preserve">At Europa er sårbar i det grønne skiftet – fra fossil til fornybar kraft – er vi klar over. Det vi ikke så komme, var at regimet i Kreml skulle utnytte denne sårbarheten. </w:t>
      </w:r>
    </w:p>
    <w:p w14:paraId="1D4CFBC8" w14:textId="77777777" w:rsidR="00F641AE" w:rsidRPr="00946A7A" w:rsidRDefault="00F641AE" w:rsidP="00F641AE">
      <w:pPr>
        <w:rPr>
          <w:rFonts w:ascii="Open Sans" w:hAnsi="Open Sans" w:cs="Open Sans"/>
        </w:rPr>
      </w:pPr>
    </w:p>
    <w:p w14:paraId="2D63E2DA" w14:textId="695EBC12" w:rsidR="00F641AE" w:rsidRPr="00946A7A" w:rsidRDefault="00F641AE" w:rsidP="00F641AE">
      <w:pPr>
        <w:rPr>
          <w:rFonts w:ascii="Open Sans" w:hAnsi="Open Sans" w:cs="Open Sans"/>
        </w:rPr>
      </w:pPr>
      <w:r w:rsidRPr="00946A7A">
        <w:rPr>
          <w:rFonts w:ascii="Open Sans" w:hAnsi="Open Sans" w:cs="Open Sans"/>
        </w:rPr>
        <w:t>I 2014 ble de to siste kablene til henholdsvis Tyskland og England besluttet av FrPs daværende olje og energiminister. Da var det ingen som var bekymret for at det skulle bli en stor krig i Europa, der energi ble brukt som pressmiddel.</w:t>
      </w:r>
    </w:p>
    <w:p w14:paraId="6C028BB3" w14:textId="77777777" w:rsidR="00F641AE" w:rsidRPr="00946A7A" w:rsidRDefault="00F641AE" w:rsidP="00F641AE">
      <w:pPr>
        <w:rPr>
          <w:rFonts w:ascii="Open Sans" w:hAnsi="Open Sans" w:cs="Open Sans"/>
        </w:rPr>
      </w:pPr>
    </w:p>
    <w:p w14:paraId="2BFB8A77" w14:textId="5FFB3D6E" w:rsidR="00F641AE" w:rsidRPr="00946A7A" w:rsidRDefault="00F641AE" w:rsidP="00F641AE">
      <w:pPr>
        <w:rPr>
          <w:rFonts w:ascii="Open Sans" w:hAnsi="Open Sans" w:cs="Open Sans"/>
        </w:rPr>
      </w:pPr>
      <w:r w:rsidRPr="00946A7A">
        <w:rPr>
          <w:rFonts w:ascii="Open Sans" w:hAnsi="Open Sans" w:cs="Open Sans"/>
        </w:rPr>
        <w:t xml:space="preserve">Allerede i fjor, begynte Russland å strupe gassforsyningen til Europa. Dette førte til ekstreme strømpriser i Europa lenge før krigens utbrudd. Det smittet over til Sør-Norge - som fra før var preget av lite nedbør og lav magasinfyllingsgrad. </w:t>
      </w:r>
    </w:p>
    <w:p w14:paraId="6BFBB6D8" w14:textId="77777777" w:rsidR="00F641AE" w:rsidRPr="00946A7A" w:rsidRDefault="00F641AE" w:rsidP="00F641AE">
      <w:pPr>
        <w:rPr>
          <w:rFonts w:ascii="Open Sans" w:hAnsi="Open Sans" w:cs="Open Sans"/>
        </w:rPr>
      </w:pPr>
    </w:p>
    <w:p w14:paraId="54EEB9FC" w14:textId="43BCFCB5" w:rsidR="00F641AE" w:rsidRPr="00946A7A" w:rsidRDefault="00F641AE" w:rsidP="00F641AE">
      <w:pPr>
        <w:rPr>
          <w:rFonts w:ascii="Open Sans" w:hAnsi="Open Sans" w:cs="Open Sans"/>
        </w:rPr>
      </w:pPr>
      <w:r w:rsidRPr="00946A7A">
        <w:rPr>
          <w:rFonts w:ascii="Open Sans" w:hAnsi="Open Sans" w:cs="Open Sans"/>
        </w:rPr>
        <w:t>Å slå fast at det er kraftforbindelsene våre til utlandet som bidrar til høye energipriser fra utlandet til Norge, er å slå opp åpne dører.</w:t>
      </w:r>
      <w:r w:rsidR="00C1428B">
        <w:rPr>
          <w:rFonts w:ascii="Open Sans" w:hAnsi="Open Sans" w:cs="Open Sans"/>
        </w:rPr>
        <w:t xml:space="preserve"> </w:t>
      </w:r>
      <w:r w:rsidRPr="00946A7A">
        <w:rPr>
          <w:rFonts w:ascii="Open Sans" w:hAnsi="Open Sans" w:cs="Open Sans"/>
        </w:rPr>
        <w:t xml:space="preserve">Poenget er at om det ikke var for krigen og Russlands manipulering av energiprisene, så ville det ikke vært ekstreme priser å smitte fra. Og det bør jo hver og en av oss tenke gjennom. </w:t>
      </w:r>
    </w:p>
    <w:p w14:paraId="6561C93E" w14:textId="77777777" w:rsidR="00F641AE" w:rsidRPr="00946A7A" w:rsidRDefault="00F641AE" w:rsidP="00F641AE">
      <w:pPr>
        <w:rPr>
          <w:rFonts w:ascii="Open Sans" w:hAnsi="Open Sans" w:cs="Open Sans"/>
        </w:rPr>
      </w:pPr>
    </w:p>
    <w:p w14:paraId="36AE76DF" w14:textId="5230D1C3" w:rsidR="00F641AE" w:rsidRPr="00946A7A" w:rsidRDefault="00F641AE" w:rsidP="00F641AE">
      <w:pPr>
        <w:rPr>
          <w:rFonts w:ascii="Open Sans" w:hAnsi="Open Sans" w:cs="Open Sans"/>
        </w:rPr>
      </w:pPr>
      <w:r w:rsidRPr="00946A7A">
        <w:rPr>
          <w:rFonts w:ascii="Open Sans" w:hAnsi="Open Sans" w:cs="Open Sans"/>
        </w:rPr>
        <w:t xml:space="preserve">Hvorfor bruker regimet i Kreml energi som virkemiddel? </w:t>
      </w:r>
      <w:r w:rsidR="00C1428B">
        <w:rPr>
          <w:rFonts w:ascii="Open Sans" w:hAnsi="Open Sans" w:cs="Open Sans"/>
        </w:rPr>
        <w:t xml:space="preserve"> </w:t>
      </w:r>
      <w:r w:rsidRPr="00946A7A">
        <w:rPr>
          <w:rFonts w:ascii="Open Sans" w:hAnsi="Open Sans" w:cs="Open Sans"/>
        </w:rPr>
        <w:t>Hvorfor begynte de å redusere gassforsyningen til Europa i fjor høst? Hvorfor stengte de av strømforsyningen til Finland samme dag som Finnlands beslutning om å søke NATO-medlemskap ble offentliggjort?</w:t>
      </w:r>
    </w:p>
    <w:p w14:paraId="5E132360" w14:textId="77777777" w:rsidR="00F641AE" w:rsidRPr="00946A7A" w:rsidRDefault="00F641AE" w:rsidP="00F641AE">
      <w:pPr>
        <w:rPr>
          <w:rFonts w:ascii="Open Sans" w:hAnsi="Open Sans" w:cs="Open Sans"/>
        </w:rPr>
      </w:pPr>
    </w:p>
    <w:p w14:paraId="003B4B49" w14:textId="323915B2" w:rsidR="00F641AE" w:rsidRPr="00946A7A" w:rsidRDefault="00F641AE" w:rsidP="00F641AE">
      <w:pPr>
        <w:rPr>
          <w:rFonts w:ascii="Open Sans" w:hAnsi="Open Sans" w:cs="Open Sans"/>
        </w:rPr>
      </w:pPr>
      <w:r w:rsidRPr="00946A7A">
        <w:rPr>
          <w:rFonts w:ascii="Open Sans" w:hAnsi="Open Sans" w:cs="Open Sans"/>
        </w:rPr>
        <w:t>Dette er viktige spørsmål. Energi er politisk potent.  Energiprisene treffer direkte alle bunnlinjer og alle lommebøker. Indirekte bidrar økte energipriser til økte transportkostnader, økte kostnader i vareproduksjon og økte kostnader i nær sagt alle aktiviteter vi har gående.</w:t>
      </w:r>
    </w:p>
    <w:p w14:paraId="7DC3DC9F" w14:textId="77777777" w:rsidR="00F641AE" w:rsidRPr="00946A7A" w:rsidRDefault="00F641AE" w:rsidP="00F641AE">
      <w:pPr>
        <w:rPr>
          <w:rFonts w:ascii="Open Sans" w:hAnsi="Open Sans" w:cs="Open Sans"/>
        </w:rPr>
      </w:pPr>
    </w:p>
    <w:p w14:paraId="4A590863" w14:textId="133693A1" w:rsidR="00F641AE" w:rsidRPr="00946A7A" w:rsidRDefault="00F641AE" w:rsidP="00F641AE">
      <w:pPr>
        <w:rPr>
          <w:rFonts w:ascii="Open Sans" w:hAnsi="Open Sans" w:cs="Open Sans"/>
        </w:rPr>
      </w:pPr>
      <w:r w:rsidRPr="00946A7A">
        <w:rPr>
          <w:rFonts w:ascii="Open Sans" w:hAnsi="Open Sans" w:cs="Open Sans"/>
        </w:rPr>
        <w:t>Opp gjennom verdenshistorien har vi sett at tilliten mellom folk og myndigheter svekkes når energiprisene blir veldig høye. Norsk og europeisk industri og kraftforsyning er gjensidig avhengig av hverandre.</w:t>
      </w:r>
    </w:p>
    <w:p w14:paraId="54A38C6A" w14:textId="77777777" w:rsidR="00F641AE" w:rsidRPr="00946A7A" w:rsidRDefault="00F641AE" w:rsidP="00F641AE">
      <w:pPr>
        <w:rPr>
          <w:rFonts w:ascii="Open Sans" w:hAnsi="Open Sans" w:cs="Open Sans"/>
        </w:rPr>
      </w:pPr>
    </w:p>
    <w:p w14:paraId="1D7283CE" w14:textId="1E1920DD" w:rsidR="00F641AE" w:rsidRPr="00946A7A" w:rsidRDefault="00F641AE" w:rsidP="00F641AE">
      <w:pPr>
        <w:rPr>
          <w:rFonts w:ascii="Open Sans" w:hAnsi="Open Sans" w:cs="Open Sans"/>
        </w:rPr>
      </w:pPr>
      <w:r w:rsidRPr="00946A7A">
        <w:rPr>
          <w:rFonts w:ascii="Open Sans" w:hAnsi="Open Sans" w:cs="Open Sans"/>
        </w:rPr>
        <w:t>Derfor kan vi ikke innta en holdning i energispørsmål som tar utgangspunkt at vi er oss selv nok. Europa er i en dyp energikrise. Markedene våre er i fare. Norge kan ikke løpe fra avtaler vi har inngått med europeiske land før krigen og energikrisen.</w:t>
      </w:r>
    </w:p>
    <w:p w14:paraId="4D373FCA" w14:textId="77777777" w:rsidR="00F641AE" w:rsidRPr="00946A7A" w:rsidRDefault="00F641AE" w:rsidP="00F641AE">
      <w:pPr>
        <w:rPr>
          <w:rFonts w:ascii="Open Sans" w:hAnsi="Open Sans" w:cs="Open Sans"/>
        </w:rPr>
      </w:pPr>
    </w:p>
    <w:p w14:paraId="17FA5C01" w14:textId="1F59F757" w:rsidR="00F641AE" w:rsidRPr="00946A7A" w:rsidRDefault="00F641AE" w:rsidP="00F641AE">
      <w:pPr>
        <w:rPr>
          <w:rFonts w:ascii="Open Sans" w:hAnsi="Open Sans" w:cs="Open Sans"/>
        </w:rPr>
      </w:pPr>
      <w:r w:rsidRPr="00946A7A">
        <w:rPr>
          <w:rFonts w:ascii="Open Sans" w:hAnsi="Open Sans" w:cs="Open Sans"/>
        </w:rPr>
        <w:t xml:space="preserve">Norge må, sammen med Europa, bygge opp en energiforsyning som er </w:t>
      </w:r>
      <w:proofErr w:type="gramStart"/>
      <w:r w:rsidRPr="00946A7A">
        <w:rPr>
          <w:rFonts w:ascii="Open Sans" w:hAnsi="Open Sans" w:cs="Open Sans"/>
        </w:rPr>
        <w:t>robust</w:t>
      </w:r>
      <w:proofErr w:type="gramEnd"/>
      <w:r w:rsidRPr="00946A7A">
        <w:rPr>
          <w:rFonts w:ascii="Open Sans" w:hAnsi="Open Sans" w:cs="Open Sans"/>
        </w:rPr>
        <w:t>.</w:t>
      </w:r>
      <w:r w:rsidR="003B4D2E">
        <w:rPr>
          <w:rFonts w:ascii="Open Sans" w:hAnsi="Open Sans" w:cs="Open Sans"/>
        </w:rPr>
        <w:t xml:space="preserve"> </w:t>
      </w:r>
      <w:r w:rsidRPr="00946A7A">
        <w:rPr>
          <w:rFonts w:ascii="Open Sans" w:hAnsi="Open Sans" w:cs="Open Sans"/>
        </w:rPr>
        <w:t>For Europa betyr det i første omgang å bygge seg ut av avhengigheten av russisk energi. På lengre sikt vil Europa bygge seg ut av avhengighet til fossil energi.</w:t>
      </w:r>
      <w:r w:rsidR="003B4D2E">
        <w:rPr>
          <w:rFonts w:ascii="Open Sans" w:hAnsi="Open Sans" w:cs="Open Sans"/>
        </w:rPr>
        <w:t xml:space="preserve"> </w:t>
      </w:r>
      <w:r w:rsidRPr="00946A7A">
        <w:rPr>
          <w:rFonts w:ascii="Open Sans" w:hAnsi="Open Sans" w:cs="Open Sans"/>
        </w:rPr>
        <w:t xml:space="preserve">For Norge innebærer det at vi både må være en langsiktig leverandør av gass, og etter hvert også hydrogen. </w:t>
      </w:r>
    </w:p>
    <w:p w14:paraId="7AA83F8B" w14:textId="77777777" w:rsidR="00F641AE" w:rsidRPr="00946A7A" w:rsidRDefault="00F641AE" w:rsidP="00F641AE">
      <w:pPr>
        <w:rPr>
          <w:rFonts w:ascii="Open Sans" w:hAnsi="Open Sans" w:cs="Open Sans"/>
        </w:rPr>
      </w:pPr>
    </w:p>
    <w:p w14:paraId="75F4FD28" w14:textId="7BED47B0" w:rsidR="00F641AE" w:rsidRPr="00946A7A" w:rsidRDefault="00F641AE" w:rsidP="00F641AE">
      <w:pPr>
        <w:rPr>
          <w:rFonts w:ascii="Open Sans" w:hAnsi="Open Sans" w:cs="Open Sans"/>
        </w:rPr>
      </w:pPr>
      <w:r w:rsidRPr="00946A7A">
        <w:rPr>
          <w:rFonts w:ascii="Open Sans" w:hAnsi="Open Sans" w:cs="Open Sans"/>
        </w:rPr>
        <w:lastRenderedPageBreak/>
        <w:t xml:space="preserve">Samtidig: Det er nå posisjonene innen fornybar energi tas. Det er nå vi må satse slik at Norge skal fortsette som energigigant i Europa, også etter at olje og gass avtar. </w:t>
      </w:r>
    </w:p>
    <w:p w14:paraId="304C7664" w14:textId="77777777" w:rsidR="00F641AE" w:rsidRPr="00946A7A" w:rsidRDefault="00F641AE" w:rsidP="00F641AE">
      <w:pPr>
        <w:rPr>
          <w:rFonts w:ascii="Open Sans" w:hAnsi="Open Sans" w:cs="Open Sans"/>
        </w:rPr>
      </w:pPr>
    </w:p>
    <w:p w14:paraId="52A0ED0D" w14:textId="77777777" w:rsidR="00F641AE" w:rsidRPr="00946A7A" w:rsidRDefault="00F641AE" w:rsidP="00F641AE">
      <w:pPr>
        <w:rPr>
          <w:rFonts w:ascii="Open Sans" w:hAnsi="Open Sans" w:cs="Open Sans"/>
        </w:rPr>
      </w:pPr>
      <w:r w:rsidRPr="00946A7A">
        <w:rPr>
          <w:rFonts w:ascii="Open Sans" w:hAnsi="Open Sans" w:cs="Open Sans"/>
        </w:rPr>
        <w:t>Kamerater! Gode venner!</w:t>
      </w:r>
    </w:p>
    <w:p w14:paraId="02B2FFF1" w14:textId="77777777" w:rsidR="00F641AE" w:rsidRPr="00946A7A" w:rsidRDefault="00F641AE" w:rsidP="00F641AE">
      <w:pPr>
        <w:rPr>
          <w:rFonts w:ascii="Open Sans" w:hAnsi="Open Sans" w:cs="Open Sans"/>
        </w:rPr>
      </w:pPr>
    </w:p>
    <w:p w14:paraId="28116977" w14:textId="77777777" w:rsidR="00F641AE" w:rsidRPr="00946A7A" w:rsidRDefault="00F641AE" w:rsidP="00F641AE">
      <w:pPr>
        <w:rPr>
          <w:rFonts w:ascii="Open Sans" w:hAnsi="Open Sans" w:cs="Open Sans"/>
        </w:rPr>
      </w:pPr>
      <w:r w:rsidRPr="00946A7A">
        <w:rPr>
          <w:rFonts w:ascii="Open Sans" w:hAnsi="Open Sans" w:cs="Open Sans"/>
        </w:rPr>
        <w:t xml:space="preserve">LOs mål er et samfunn der goder og byrder er rettferdig fordelt. Det skal være mulig å leve gode liv og om man ikke er i stand til å arbeide. </w:t>
      </w:r>
    </w:p>
    <w:p w14:paraId="3F07B474" w14:textId="77777777" w:rsidR="00F641AE" w:rsidRPr="00946A7A" w:rsidRDefault="00F641AE" w:rsidP="00F641AE">
      <w:pPr>
        <w:rPr>
          <w:rFonts w:ascii="Open Sans" w:hAnsi="Open Sans" w:cs="Open Sans"/>
        </w:rPr>
      </w:pPr>
    </w:p>
    <w:p w14:paraId="207D36D2" w14:textId="7C23C96E" w:rsidR="00F641AE" w:rsidRPr="00946A7A" w:rsidRDefault="00F641AE" w:rsidP="00F641AE">
      <w:pPr>
        <w:rPr>
          <w:rFonts w:ascii="Open Sans" w:hAnsi="Open Sans" w:cs="Open Sans"/>
        </w:rPr>
      </w:pPr>
      <w:r w:rsidRPr="00946A7A">
        <w:rPr>
          <w:rFonts w:ascii="Open Sans" w:hAnsi="Open Sans" w:cs="Open Sans"/>
        </w:rPr>
        <w:t xml:space="preserve">Trygd må være tilstrekkelig til at det motvirker fattigdom, ikke minst blant barnefamilier. Universelle velferdsordninger er bærebjelken i velferdsstaten. De betyr mye for mange, og er sikret bred oppslutning ved at alle får. </w:t>
      </w:r>
    </w:p>
    <w:p w14:paraId="7EACD7EC" w14:textId="77777777" w:rsidR="00F641AE" w:rsidRPr="00946A7A" w:rsidRDefault="00F641AE" w:rsidP="00F641AE">
      <w:pPr>
        <w:rPr>
          <w:rFonts w:ascii="Open Sans" w:hAnsi="Open Sans" w:cs="Open Sans"/>
        </w:rPr>
      </w:pPr>
    </w:p>
    <w:p w14:paraId="3914629F" w14:textId="029B2A6A" w:rsidR="00F641AE" w:rsidRPr="00946A7A" w:rsidRDefault="00F641AE" w:rsidP="00F641AE">
      <w:pPr>
        <w:rPr>
          <w:rFonts w:ascii="Open Sans" w:hAnsi="Open Sans" w:cs="Open Sans"/>
        </w:rPr>
      </w:pPr>
      <w:r w:rsidRPr="00946A7A">
        <w:rPr>
          <w:rFonts w:ascii="Open Sans" w:hAnsi="Open Sans" w:cs="Open Sans"/>
        </w:rPr>
        <w:t xml:space="preserve">Alle helsetjenester, og tannhelsetjenester, skal være et offentlig fellesgode tilgjengelig for alle. Og noe annet enn full lønn under sykdom er ikke til diskusjon. </w:t>
      </w:r>
    </w:p>
    <w:p w14:paraId="5E184E58" w14:textId="77777777" w:rsidR="00F641AE" w:rsidRPr="00946A7A" w:rsidRDefault="00F641AE" w:rsidP="00F641AE">
      <w:pPr>
        <w:rPr>
          <w:rFonts w:ascii="Open Sans" w:hAnsi="Open Sans" w:cs="Open Sans"/>
        </w:rPr>
      </w:pPr>
    </w:p>
    <w:p w14:paraId="658264FA" w14:textId="77777777" w:rsidR="00F641AE" w:rsidRPr="00946A7A" w:rsidRDefault="00F641AE" w:rsidP="00F641AE">
      <w:pPr>
        <w:rPr>
          <w:rFonts w:ascii="Open Sans" w:hAnsi="Open Sans" w:cs="Open Sans"/>
        </w:rPr>
      </w:pPr>
      <w:r w:rsidRPr="00946A7A">
        <w:rPr>
          <w:rFonts w:ascii="Open Sans" w:hAnsi="Open Sans" w:cs="Open Sans"/>
        </w:rPr>
        <w:t>LOs kongresser har alltid vært et av de viktigste verkstedene for å bygge de store samfunnsreformene. De store institusjonene. Alle byggesteinene som utgjør den norske modellen.</w:t>
      </w:r>
    </w:p>
    <w:p w14:paraId="5668B0F2" w14:textId="77777777" w:rsidR="00F641AE" w:rsidRPr="00946A7A" w:rsidRDefault="00F641AE" w:rsidP="00F641AE">
      <w:pPr>
        <w:rPr>
          <w:rFonts w:ascii="Open Sans" w:hAnsi="Open Sans" w:cs="Open Sans"/>
        </w:rPr>
      </w:pPr>
    </w:p>
    <w:p w14:paraId="070ADC29" w14:textId="14935B48" w:rsidR="00F641AE" w:rsidRPr="00946A7A" w:rsidRDefault="00F641AE" w:rsidP="00F641AE">
      <w:pPr>
        <w:rPr>
          <w:rFonts w:ascii="Open Sans" w:hAnsi="Open Sans" w:cs="Open Sans"/>
        </w:rPr>
      </w:pPr>
      <w:r w:rsidRPr="00946A7A">
        <w:rPr>
          <w:rFonts w:ascii="Open Sans" w:hAnsi="Open Sans" w:cs="Open Sans"/>
        </w:rPr>
        <w:t xml:space="preserve">LO har kjempet for at velferdssamfunnet skulle bli født og vokse opp trygt. Det har gitt oss det Norge vi har i dag. </w:t>
      </w:r>
      <w:r w:rsidR="003B4D2E">
        <w:rPr>
          <w:rFonts w:ascii="Open Sans" w:hAnsi="Open Sans" w:cs="Open Sans"/>
        </w:rPr>
        <w:t xml:space="preserve"> </w:t>
      </w:r>
      <w:r w:rsidRPr="00946A7A">
        <w:rPr>
          <w:rFonts w:ascii="Open Sans" w:hAnsi="Open Sans" w:cs="Open Sans"/>
        </w:rPr>
        <w:t>Det har gitt oss et velferdssamfunn der vi løfter sammen. Der vi sikrer hverandre når vi trenger ekstra sikkerhet. Der vi som jobber skal sikre folks alderdom.</w:t>
      </w:r>
    </w:p>
    <w:p w14:paraId="46ACB430" w14:textId="77777777" w:rsidR="00F641AE" w:rsidRPr="00946A7A" w:rsidRDefault="00F641AE" w:rsidP="00F641AE">
      <w:pPr>
        <w:rPr>
          <w:rFonts w:ascii="Open Sans" w:hAnsi="Open Sans" w:cs="Open Sans"/>
        </w:rPr>
      </w:pPr>
    </w:p>
    <w:p w14:paraId="6A895E1E" w14:textId="77777777" w:rsidR="00F641AE" w:rsidRPr="00946A7A" w:rsidRDefault="00F641AE" w:rsidP="00F641AE">
      <w:pPr>
        <w:rPr>
          <w:rFonts w:ascii="Open Sans" w:hAnsi="Open Sans" w:cs="Open Sans"/>
        </w:rPr>
      </w:pPr>
      <w:r w:rsidRPr="00946A7A">
        <w:rPr>
          <w:rFonts w:ascii="Open Sans" w:hAnsi="Open Sans" w:cs="Open Sans"/>
        </w:rPr>
        <w:t>Pensjonssystemet er en vesentlig del av vår velferd, og angår oss alle. Derfor er pensjon en av de sakene som engasjerer mest. Det har det og gjort på så mange kongresser som jeg kan huske.</w:t>
      </w:r>
    </w:p>
    <w:p w14:paraId="32EC8615" w14:textId="77777777" w:rsidR="00F641AE" w:rsidRPr="00946A7A" w:rsidRDefault="00F641AE" w:rsidP="00F641AE">
      <w:pPr>
        <w:rPr>
          <w:rFonts w:ascii="Open Sans" w:hAnsi="Open Sans" w:cs="Open Sans"/>
        </w:rPr>
      </w:pPr>
    </w:p>
    <w:p w14:paraId="36E09DA9" w14:textId="77777777" w:rsidR="00F641AE" w:rsidRPr="00946A7A" w:rsidRDefault="00F641AE" w:rsidP="00F641AE">
      <w:pPr>
        <w:rPr>
          <w:rFonts w:ascii="Open Sans" w:hAnsi="Open Sans" w:cs="Open Sans"/>
        </w:rPr>
      </w:pPr>
      <w:r w:rsidRPr="00946A7A">
        <w:rPr>
          <w:rFonts w:ascii="Open Sans" w:hAnsi="Open Sans" w:cs="Open Sans"/>
        </w:rPr>
        <w:t xml:space="preserve">Det har vært en gjenganger i alle fall helt siden vi tok stilling til pensjonsreformen i 2005. Og det er en sak vi må fortsette å arbeide med i mange år og mange kongresser framover. </w:t>
      </w:r>
    </w:p>
    <w:p w14:paraId="620D218D" w14:textId="77777777" w:rsidR="00F641AE" w:rsidRPr="00946A7A" w:rsidRDefault="00F641AE" w:rsidP="00F641AE">
      <w:pPr>
        <w:rPr>
          <w:rFonts w:ascii="Open Sans" w:hAnsi="Open Sans" w:cs="Open Sans"/>
        </w:rPr>
      </w:pPr>
    </w:p>
    <w:p w14:paraId="07FBB2D0" w14:textId="1FCB0AAF" w:rsidR="00F641AE" w:rsidRPr="00946A7A" w:rsidRDefault="00F641AE" w:rsidP="00F641AE">
      <w:pPr>
        <w:rPr>
          <w:rFonts w:ascii="Open Sans" w:hAnsi="Open Sans" w:cs="Open Sans"/>
        </w:rPr>
      </w:pPr>
      <w:r w:rsidRPr="00946A7A">
        <w:rPr>
          <w:rFonts w:ascii="Open Sans" w:hAnsi="Open Sans" w:cs="Open Sans"/>
        </w:rPr>
        <w:t>Sekretariatet har enstemmig lagt fram for kongressen et meget omfattende forslag til vedtak – jeg tror det er på 14 sider – om pensjon. Forslaget er ment å dekke alle sider av pensjonssystemet vårt. Jeg vet det er langt, men jeg håper dere vil lese forslaget nøye.</w:t>
      </w:r>
      <w:r w:rsidR="003B4D2E">
        <w:rPr>
          <w:rFonts w:ascii="Open Sans" w:hAnsi="Open Sans" w:cs="Open Sans"/>
        </w:rPr>
        <w:t xml:space="preserve"> </w:t>
      </w:r>
      <w:r w:rsidRPr="00946A7A">
        <w:rPr>
          <w:rFonts w:ascii="Open Sans" w:hAnsi="Open Sans" w:cs="Open Sans"/>
        </w:rPr>
        <w:t>Når Sekretariatet har kommet fram til en enstemmig innstilling om pensjon, så er det først og fremst fordi vi er veldig enige om grunnprinsippene.</w:t>
      </w:r>
    </w:p>
    <w:p w14:paraId="5E0787D6" w14:textId="77777777" w:rsidR="00F641AE" w:rsidRPr="00946A7A" w:rsidRDefault="00F641AE" w:rsidP="00F641AE">
      <w:pPr>
        <w:rPr>
          <w:rFonts w:ascii="Open Sans" w:hAnsi="Open Sans" w:cs="Open Sans"/>
        </w:rPr>
      </w:pPr>
    </w:p>
    <w:p w14:paraId="61F3185F" w14:textId="633B8472" w:rsidR="00F641AE" w:rsidRPr="00946A7A" w:rsidRDefault="00F641AE" w:rsidP="00F641AE">
      <w:pPr>
        <w:rPr>
          <w:rFonts w:ascii="Open Sans" w:hAnsi="Open Sans" w:cs="Open Sans"/>
        </w:rPr>
      </w:pPr>
      <w:r w:rsidRPr="00946A7A">
        <w:rPr>
          <w:rFonts w:ascii="Open Sans" w:hAnsi="Open Sans" w:cs="Open Sans"/>
        </w:rPr>
        <w:t xml:space="preserve">For LO er det, og har det alltid vært, tre </w:t>
      </w:r>
      <w:r w:rsidR="003B4D2E">
        <w:rPr>
          <w:rFonts w:ascii="Open Sans" w:hAnsi="Open Sans" w:cs="Open Sans"/>
        </w:rPr>
        <w:t>forhold</w:t>
      </w:r>
      <w:r w:rsidRPr="00946A7A">
        <w:rPr>
          <w:rFonts w:ascii="Open Sans" w:hAnsi="Open Sans" w:cs="Open Sans"/>
        </w:rPr>
        <w:t xml:space="preserve"> som er viktig:</w:t>
      </w:r>
    </w:p>
    <w:p w14:paraId="45FAE97A" w14:textId="77777777" w:rsidR="00F641AE" w:rsidRPr="00946A7A" w:rsidRDefault="00F641AE" w:rsidP="00F641AE">
      <w:pPr>
        <w:rPr>
          <w:rFonts w:ascii="Open Sans" w:hAnsi="Open Sans" w:cs="Open Sans"/>
        </w:rPr>
      </w:pPr>
    </w:p>
    <w:p w14:paraId="18D0BFF6" w14:textId="4EE5A75C" w:rsidR="00F641AE" w:rsidRPr="00946A7A" w:rsidRDefault="00F641AE" w:rsidP="00F641AE">
      <w:pPr>
        <w:pStyle w:val="Listeavsnitt"/>
        <w:numPr>
          <w:ilvl w:val="0"/>
          <w:numId w:val="3"/>
        </w:numPr>
        <w:rPr>
          <w:rFonts w:ascii="Open Sans" w:hAnsi="Open Sans" w:cs="Open Sans"/>
        </w:rPr>
      </w:pPr>
      <w:r w:rsidRPr="00946A7A">
        <w:rPr>
          <w:rFonts w:ascii="Open Sans" w:hAnsi="Open Sans" w:cs="Open Sans"/>
        </w:rPr>
        <w:t>Det ene er at vi har et pensjonssystem basert på Folketrygden, og der summen av Folketrygd, AFP og tjenestepensjoner gir et pensjonsnivå omtrent på 2/3 av sluttlønn ved 67 år. Det står fast.</w:t>
      </w:r>
    </w:p>
    <w:p w14:paraId="72CD87BF" w14:textId="583CFBDC" w:rsidR="00F641AE" w:rsidRPr="00946A7A" w:rsidRDefault="00F641AE" w:rsidP="00F641AE">
      <w:pPr>
        <w:pStyle w:val="Listeavsnitt"/>
        <w:numPr>
          <w:ilvl w:val="0"/>
          <w:numId w:val="3"/>
        </w:numPr>
        <w:rPr>
          <w:rFonts w:ascii="Open Sans" w:hAnsi="Open Sans" w:cs="Open Sans"/>
        </w:rPr>
      </w:pPr>
      <w:r w:rsidRPr="00946A7A">
        <w:rPr>
          <w:rFonts w:ascii="Open Sans" w:hAnsi="Open Sans" w:cs="Open Sans"/>
        </w:rPr>
        <w:t>Det andre er at vi skal opprettholde muligheten til å gå av tidlig hvis man har behov for det. Det sikrer vi gjennom AFP-ordningen, som må reformeres dersom vi skal opprettholde bærekraften og tette hullene som finnes i ordningen.</w:t>
      </w:r>
    </w:p>
    <w:p w14:paraId="51DDB275" w14:textId="3864F00A" w:rsidR="00F641AE" w:rsidRPr="00946A7A" w:rsidRDefault="00F641AE" w:rsidP="00F641AE">
      <w:pPr>
        <w:pStyle w:val="Listeavsnitt"/>
        <w:numPr>
          <w:ilvl w:val="0"/>
          <w:numId w:val="3"/>
        </w:numPr>
        <w:rPr>
          <w:rFonts w:ascii="Open Sans" w:hAnsi="Open Sans" w:cs="Open Sans"/>
        </w:rPr>
      </w:pPr>
      <w:r w:rsidRPr="00946A7A">
        <w:rPr>
          <w:rFonts w:ascii="Open Sans" w:hAnsi="Open Sans" w:cs="Open Sans"/>
        </w:rPr>
        <w:t>Og det tredje er at vi må finne en god balanse mellom å sikre en rettferdig pensjon for alle, og et pensjonssystem som er bærekraftig over tid.</w:t>
      </w:r>
    </w:p>
    <w:p w14:paraId="411406F3" w14:textId="77777777" w:rsidR="00F641AE" w:rsidRPr="00946A7A" w:rsidRDefault="00F641AE" w:rsidP="00F641AE">
      <w:pPr>
        <w:rPr>
          <w:rFonts w:ascii="Open Sans" w:hAnsi="Open Sans" w:cs="Open Sans"/>
        </w:rPr>
      </w:pPr>
    </w:p>
    <w:p w14:paraId="385B66F4" w14:textId="77777777" w:rsidR="00F641AE" w:rsidRPr="00946A7A" w:rsidRDefault="00F641AE" w:rsidP="00F641AE">
      <w:pPr>
        <w:rPr>
          <w:rFonts w:ascii="Open Sans" w:hAnsi="Open Sans" w:cs="Open Sans"/>
        </w:rPr>
      </w:pPr>
      <w:r w:rsidRPr="00946A7A">
        <w:rPr>
          <w:rFonts w:ascii="Open Sans" w:hAnsi="Open Sans" w:cs="Open Sans"/>
        </w:rPr>
        <w:t xml:space="preserve">Det siste er ikke bare enkelt. Vi vet at alle vestlige land med en aldrende befolkning kommer til å måtte reformere pensjonssystemene i årene framover. </w:t>
      </w:r>
    </w:p>
    <w:p w14:paraId="25896DD7" w14:textId="77777777" w:rsidR="00F641AE" w:rsidRPr="00946A7A" w:rsidRDefault="00F641AE" w:rsidP="00F641AE">
      <w:pPr>
        <w:rPr>
          <w:rFonts w:ascii="Open Sans" w:hAnsi="Open Sans" w:cs="Open Sans"/>
        </w:rPr>
      </w:pPr>
    </w:p>
    <w:p w14:paraId="35093136" w14:textId="7092E6C4" w:rsidR="00F641AE" w:rsidRPr="00946A7A" w:rsidRDefault="00F641AE" w:rsidP="00F641AE">
      <w:pPr>
        <w:rPr>
          <w:rFonts w:ascii="Open Sans" w:hAnsi="Open Sans" w:cs="Open Sans"/>
        </w:rPr>
      </w:pPr>
      <w:r w:rsidRPr="00946A7A">
        <w:rPr>
          <w:rFonts w:ascii="Open Sans" w:hAnsi="Open Sans" w:cs="Open Sans"/>
        </w:rPr>
        <w:t xml:space="preserve">Alle som var til stede på kongressen i 2005 så at denne reformen hadde styrker og svakheter. Når det skal lønne seg å jobbe blir det relativt sett mindre lønnsomt å gå av. Når man </w:t>
      </w:r>
      <w:proofErr w:type="spellStart"/>
      <w:r w:rsidRPr="00946A7A">
        <w:rPr>
          <w:rFonts w:ascii="Open Sans" w:hAnsi="Open Sans" w:cs="Open Sans"/>
        </w:rPr>
        <w:t>levealdersjusterer</w:t>
      </w:r>
      <w:proofErr w:type="spellEnd"/>
      <w:r w:rsidRPr="00946A7A">
        <w:rPr>
          <w:rFonts w:ascii="Open Sans" w:hAnsi="Open Sans" w:cs="Open Sans"/>
        </w:rPr>
        <w:t xml:space="preserve"> pensjonene gjør man det for at det skal være et rimelig forhold mellom hvor lenge vi lever og hvor lenge vi jobber. Men samtidig lever ikke alle like lenge innenfor samme generasjon.</w:t>
      </w:r>
    </w:p>
    <w:p w14:paraId="3CB1B1DE" w14:textId="77777777" w:rsidR="00F641AE" w:rsidRPr="00946A7A" w:rsidRDefault="00F641AE" w:rsidP="00F641AE">
      <w:pPr>
        <w:rPr>
          <w:rFonts w:ascii="Open Sans" w:hAnsi="Open Sans" w:cs="Open Sans"/>
        </w:rPr>
      </w:pPr>
    </w:p>
    <w:p w14:paraId="080175E8" w14:textId="77777777" w:rsidR="00F641AE" w:rsidRPr="00946A7A" w:rsidRDefault="00F641AE" w:rsidP="00F641AE">
      <w:pPr>
        <w:rPr>
          <w:rFonts w:ascii="Open Sans" w:hAnsi="Open Sans" w:cs="Open Sans"/>
        </w:rPr>
      </w:pPr>
      <w:r w:rsidRPr="00946A7A">
        <w:rPr>
          <w:rFonts w:ascii="Open Sans" w:hAnsi="Open Sans" w:cs="Open Sans"/>
        </w:rPr>
        <w:t>Dette var kjente innvendinger mot pensjonsreformen som hele kongressen delte. Men grunnprinsippene for reformen var det bred oppslutning om i Stortinget, og for LO var det uhyre viktig å ikke melde seg ut av debatten om morgendagens pensjoner. Og det var viktig å sikre bærekraften i pensjonssystemet.</w:t>
      </w:r>
    </w:p>
    <w:p w14:paraId="3B14FA1B" w14:textId="77777777" w:rsidR="00F641AE" w:rsidRPr="00946A7A" w:rsidRDefault="00F641AE" w:rsidP="00F641AE">
      <w:pPr>
        <w:rPr>
          <w:rFonts w:ascii="Open Sans" w:hAnsi="Open Sans" w:cs="Open Sans"/>
        </w:rPr>
      </w:pPr>
    </w:p>
    <w:p w14:paraId="3B314B0A" w14:textId="3AD98D9E" w:rsidR="00F641AE" w:rsidRPr="00946A7A" w:rsidRDefault="00F641AE" w:rsidP="00F641AE">
      <w:pPr>
        <w:rPr>
          <w:rFonts w:ascii="Open Sans" w:hAnsi="Open Sans" w:cs="Open Sans"/>
        </w:rPr>
      </w:pPr>
      <w:r w:rsidRPr="00946A7A">
        <w:rPr>
          <w:rFonts w:ascii="Open Sans" w:hAnsi="Open Sans" w:cs="Open Sans"/>
        </w:rPr>
        <w:t>Derfor sa kongressen ja til pensjonsreformen, men med klare krav. De kravene holder vi fast ved, og vi jobber for dem hver dag.</w:t>
      </w:r>
      <w:r w:rsidR="003B4D2E">
        <w:rPr>
          <w:rFonts w:ascii="Open Sans" w:hAnsi="Open Sans" w:cs="Open Sans"/>
        </w:rPr>
        <w:t xml:space="preserve"> </w:t>
      </w:r>
      <w:r w:rsidRPr="00946A7A">
        <w:rPr>
          <w:rFonts w:ascii="Open Sans" w:hAnsi="Open Sans" w:cs="Open Sans"/>
        </w:rPr>
        <w:t>Noe av det aller viktigste for oss, ved siden av tjenestepensjonsopptjening fra første krone og å sikre at arbeidstakerne får innflytelse over egen pensjonsforvaltning, har vært å sikre en god AFP-ordning.</w:t>
      </w:r>
    </w:p>
    <w:p w14:paraId="6D1897B8" w14:textId="77777777" w:rsidR="00F641AE" w:rsidRPr="00946A7A" w:rsidRDefault="00F641AE" w:rsidP="00F641AE">
      <w:pPr>
        <w:rPr>
          <w:rFonts w:ascii="Open Sans" w:hAnsi="Open Sans" w:cs="Open Sans"/>
        </w:rPr>
      </w:pPr>
    </w:p>
    <w:p w14:paraId="65869BEF" w14:textId="446CF04B" w:rsidR="00F641AE" w:rsidRPr="00946A7A" w:rsidRDefault="00F641AE" w:rsidP="00F641AE">
      <w:pPr>
        <w:rPr>
          <w:rFonts w:ascii="Open Sans" w:hAnsi="Open Sans" w:cs="Open Sans"/>
        </w:rPr>
      </w:pPr>
      <w:r w:rsidRPr="00946A7A">
        <w:rPr>
          <w:rFonts w:ascii="Open Sans" w:hAnsi="Open Sans" w:cs="Open Sans"/>
        </w:rPr>
        <w:t>AFP-ordningen var jo opprinnelig en sliterordning som var ment å gjøre det mulig å gå av ved 62 år, selv om pensjonsalderen var 67. Den var skreddersydd for gutta i industrien som hadde mange år i arbeid bak seg. Problemet deres var ikke at de manglet opptjening til en god pensjon, men at det ikke var lov til å gå av før 67.</w:t>
      </w:r>
    </w:p>
    <w:p w14:paraId="78190EF1" w14:textId="77777777" w:rsidR="00F641AE" w:rsidRPr="00946A7A" w:rsidRDefault="00F641AE" w:rsidP="00F641AE">
      <w:pPr>
        <w:rPr>
          <w:rFonts w:ascii="Open Sans" w:hAnsi="Open Sans" w:cs="Open Sans"/>
        </w:rPr>
      </w:pPr>
    </w:p>
    <w:p w14:paraId="1983A553" w14:textId="0DE27884" w:rsidR="00F641AE" w:rsidRPr="00946A7A" w:rsidRDefault="00F641AE" w:rsidP="00F641AE">
      <w:pPr>
        <w:rPr>
          <w:rFonts w:ascii="Open Sans" w:hAnsi="Open Sans" w:cs="Open Sans"/>
        </w:rPr>
      </w:pPr>
      <w:r w:rsidRPr="00946A7A">
        <w:rPr>
          <w:rFonts w:ascii="Open Sans" w:hAnsi="Open Sans" w:cs="Open Sans"/>
        </w:rPr>
        <w:t>Med pensjonsreformen endret dette seg. Nå får alle lov til å gå av på 62 år, uavhengig av om man har AFP eller ikke, men kravet er at man har nok opptjening til å kvalifisere til minstepensjon. Det er rett og slett ikke lov til å gå av til noe mindre.</w:t>
      </w:r>
    </w:p>
    <w:p w14:paraId="6A6A2902" w14:textId="77777777" w:rsidR="00F641AE" w:rsidRPr="00946A7A" w:rsidRDefault="00F641AE" w:rsidP="00F641AE">
      <w:pPr>
        <w:rPr>
          <w:rFonts w:ascii="Open Sans" w:hAnsi="Open Sans" w:cs="Open Sans"/>
        </w:rPr>
      </w:pPr>
    </w:p>
    <w:p w14:paraId="05B412FD" w14:textId="68DC3CE8" w:rsidR="00F641AE" w:rsidRPr="00946A7A" w:rsidRDefault="00F641AE" w:rsidP="00F641AE">
      <w:pPr>
        <w:rPr>
          <w:rFonts w:ascii="Open Sans" w:hAnsi="Open Sans" w:cs="Open Sans"/>
        </w:rPr>
      </w:pPr>
      <w:r w:rsidRPr="00946A7A">
        <w:rPr>
          <w:rFonts w:ascii="Open Sans" w:hAnsi="Open Sans" w:cs="Open Sans"/>
        </w:rPr>
        <w:t>Alle dere vet godt hvem dette rammer. Det er typisk kvinner i deltidsstillinger, ofte med lave lønninger, eller som har vært ute av arbeidslivet noen av årene.</w:t>
      </w:r>
    </w:p>
    <w:p w14:paraId="68491E8B" w14:textId="77777777" w:rsidR="00F641AE" w:rsidRPr="00946A7A" w:rsidRDefault="00F641AE" w:rsidP="00F641AE">
      <w:pPr>
        <w:rPr>
          <w:rFonts w:ascii="Open Sans" w:hAnsi="Open Sans" w:cs="Open Sans"/>
        </w:rPr>
      </w:pPr>
    </w:p>
    <w:p w14:paraId="1BCC609C" w14:textId="33737C5A" w:rsidR="00F641AE" w:rsidRPr="00946A7A" w:rsidRDefault="00F641AE" w:rsidP="00F641AE">
      <w:pPr>
        <w:rPr>
          <w:rFonts w:ascii="Open Sans" w:hAnsi="Open Sans" w:cs="Open Sans"/>
        </w:rPr>
      </w:pPr>
      <w:r w:rsidRPr="00946A7A">
        <w:rPr>
          <w:rFonts w:ascii="Open Sans" w:hAnsi="Open Sans" w:cs="Open Sans"/>
        </w:rPr>
        <w:t xml:space="preserve">Men det er her omleggingen av AFP kom inn i bildet. I 2011 la vi om AFP-en, sånn at det ble et livsvarig påslag på pensjonen. Det har fått enkelte til å hevde at AFP ikke lenger er en sliterordning, men det er ikke sant. AFP er fortsatt en sliterordning og en mulighet til å gå av tidlig. Men den har blitt viktigere nettopp for ansatte med lav opptjening i Folketrygden. </w:t>
      </w:r>
    </w:p>
    <w:p w14:paraId="0AA305FC" w14:textId="77777777" w:rsidR="00F641AE" w:rsidRPr="00946A7A" w:rsidRDefault="00F641AE" w:rsidP="00F641AE">
      <w:pPr>
        <w:rPr>
          <w:rFonts w:ascii="Open Sans" w:hAnsi="Open Sans" w:cs="Open Sans"/>
        </w:rPr>
      </w:pPr>
    </w:p>
    <w:p w14:paraId="2B2948B3" w14:textId="77777777" w:rsidR="00F641AE" w:rsidRPr="00946A7A" w:rsidRDefault="00F641AE" w:rsidP="00F641AE">
      <w:pPr>
        <w:rPr>
          <w:rFonts w:ascii="Open Sans" w:hAnsi="Open Sans" w:cs="Open Sans"/>
        </w:rPr>
      </w:pPr>
      <w:r w:rsidRPr="00946A7A">
        <w:rPr>
          <w:rFonts w:ascii="Open Sans" w:hAnsi="Open Sans" w:cs="Open Sans"/>
        </w:rPr>
        <w:t xml:space="preserve">Fordi de nå kan regne inn AFP-tillegget når det skal avgjøres om de kvalifiserer for å gå av. Og forutsetningen for det, er at AFP-tillegget er livsvarig. </w:t>
      </w:r>
    </w:p>
    <w:p w14:paraId="69D6BEAF" w14:textId="77777777" w:rsidR="00F641AE" w:rsidRPr="00946A7A" w:rsidRDefault="00F641AE" w:rsidP="00F641AE">
      <w:pPr>
        <w:rPr>
          <w:rFonts w:ascii="Open Sans" w:hAnsi="Open Sans" w:cs="Open Sans"/>
        </w:rPr>
      </w:pPr>
    </w:p>
    <w:p w14:paraId="486A17FE" w14:textId="77777777" w:rsidR="00F641AE" w:rsidRPr="00946A7A" w:rsidRDefault="00F641AE" w:rsidP="00F641AE">
      <w:pPr>
        <w:rPr>
          <w:rFonts w:ascii="Open Sans" w:hAnsi="Open Sans" w:cs="Open Sans"/>
        </w:rPr>
      </w:pPr>
      <w:r w:rsidRPr="00946A7A">
        <w:rPr>
          <w:rFonts w:ascii="Open Sans" w:hAnsi="Open Sans" w:cs="Open Sans"/>
        </w:rPr>
        <w:t>Kamerater,</w:t>
      </w:r>
    </w:p>
    <w:p w14:paraId="29274497" w14:textId="77777777" w:rsidR="00F641AE" w:rsidRPr="00946A7A" w:rsidRDefault="00F641AE" w:rsidP="00F641AE">
      <w:pPr>
        <w:rPr>
          <w:rFonts w:ascii="Open Sans" w:hAnsi="Open Sans" w:cs="Open Sans"/>
        </w:rPr>
      </w:pPr>
    </w:p>
    <w:p w14:paraId="627F1C1C" w14:textId="77777777" w:rsidR="00F641AE" w:rsidRPr="00946A7A" w:rsidRDefault="00F641AE" w:rsidP="00F641AE">
      <w:pPr>
        <w:rPr>
          <w:rFonts w:ascii="Open Sans" w:hAnsi="Open Sans" w:cs="Open Sans"/>
        </w:rPr>
      </w:pPr>
      <w:r w:rsidRPr="00946A7A">
        <w:rPr>
          <w:rFonts w:ascii="Open Sans" w:hAnsi="Open Sans" w:cs="Open Sans"/>
        </w:rPr>
        <w:t xml:space="preserve">Det finnes de i fagbevegelsen som vil ta en omkamp om AFP-endringene fra 2011. Det er ofte de samme som vil ta en omkamp om hele pensjonsreformen. </w:t>
      </w:r>
    </w:p>
    <w:p w14:paraId="41665469" w14:textId="77777777" w:rsidR="00F641AE" w:rsidRPr="00946A7A" w:rsidRDefault="00F641AE" w:rsidP="00F641AE">
      <w:pPr>
        <w:rPr>
          <w:rFonts w:ascii="Open Sans" w:hAnsi="Open Sans" w:cs="Open Sans"/>
        </w:rPr>
      </w:pPr>
    </w:p>
    <w:p w14:paraId="0DC10BC0" w14:textId="77777777" w:rsidR="00F641AE" w:rsidRPr="00946A7A" w:rsidRDefault="00F641AE" w:rsidP="00F641AE">
      <w:pPr>
        <w:rPr>
          <w:rFonts w:ascii="Open Sans" w:hAnsi="Open Sans" w:cs="Open Sans"/>
        </w:rPr>
      </w:pPr>
      <w:r w:rsidRPr="00946A7A">
        <w:rPr>
          <w:rFonts w:ascii="Open Sans" w:hAnsi="Open Sans" w:cs="Open Sans"/>
        </w:rPr>
        <w:t>Men hvis du endrer AFP-tillegget til å være noe du bare får mellom 62 og 67 år, da tvinger du veldig mange av våre lavtlønte medlemmer til å jobbe lenger. Du fratar disse medlemmene retten til tidligpensjon.</w:t>
      </w:r>
    </w:p>
    <w:p w14:paraId="41EC82CA" w14:textId="77777777" w:rsidR="00F641AE" w:rsidRPr="00946A7A" w:rsidRDefault="00F641AE" w:rsidP="00F641AE">
      <w:pPr>
        <w:rPr>
          <w:rFonts w:ascii="Open Sans" w:hAnsi="Open Sans" w:cs="Open Sans"/>
        </w:rPr>
      </w:pPr>
    </w:p>
    <w:p w14:paraId="29626882" w14:textId="77777777" w:rsidR="00F641AE" w:rsidRPr="00946A7A" w:rsidRDefault="00F641AE" w:rsidP="00F641AE">
      <w:pPr>
        <w:rPr>
          <w:rFonts w:ascii="Open Sans" w:hAnsi="Open Sans" w:cs="Open Sans"/>
        </w:rPr>
      </w:pPr>
      <w:r w:rsidRPr="00946A7A">
        <w:rPr>
          <w:rFonts w:ascii="Open Sans" w:hAnsi="Open Sans" w:cs="Open Sans"/>
        </w:rPr>
        <w:t>Nå skal vi tette hullene i AFP-systemet. Vi har utredet sammen med NHO hvordan det kan gjøres. Og det er mulig å få til – uten at bærekraften i ordningen svekkes, og uten at ytelsene blir for små.</w:t>
      </w:r>
    </w:p>
    <w:p w14:paraId="3F5016FF" w14:textId="77777777" w:rsidR="00F641AE" w:rsidRPr="00946A7A" w:rsidRDefault="00F641AE" w:rsidP="00F641AE">
      <w:pPr>
        <w:rPr>
          <w:rFonts w:ascii="Open Sans" w:hAnsi="Open Sans" w:cs="Open Sans"/>
        </w:rPr>
      </w:pPr>
    </w:p>
    <w:p w14:paraId="7E8F1152" w14:textId="77777777" w:rsidR="00F641AE" w:rsidRPr="00946A7A" w:rsidRDefault="00F641AE" w:rsidP="00F641AE">
      <w:pPr>
        <w:rPr>
          <w:rFonts w:ascii="Open Sans" w:hAnsi="Open Sans" w:cs="Open Sans"/>
        </w:rPr>
      </w:pPr>
      <w:r w:rsidRPr="00946A7A">
        <w:rPr>
          <w:rFonts w:ascii="Open Sans" w:hAnsi="Open Sans" w:cs="Open Sans"/>
        </w:rPr>
        <w:t>Da kan vi unngå at folk mister retten til AFP på målstreken fordi de blir arbeidsledige eller syke. Vi kan unngå at de mister hele AFP-en fordi de misforstår reglene.</w:t>
      </w:r>
    </w:p>
    <w:p w14:paraId="51986B14" w14:textId="77777777" w:rsidR="00F641AE" w:rsidRPr="00946A7A" w:rsidRDefault="00F641AE" w:rsidP="00F641AE">
      <w:pPr>
        <w:rPr>
          <w:rFonts w:ascii="Open Sans" w:hAnsi="Open Sans" w:cs="Open Sans"/>
        </w:rPr>
      </w:pPr>
    </w:p>
    <w:p w14:paraId="5F50B482" w14:textId="6EE11D27" w:rsidR="00F641AE" w:rsidRPr="002819E6" w:rsidRDefault="00F641AE" w:rsidP="002819E6">
      <w:pPr>
        <w:pStyle w:val="Listeavsnitt"/>
        <w:numPr>
          <w:ilvl w:val="0"/>
          <w:numId w:val="11"/>
        </w:numPr>
        <w:rPr>
          <w:rFonts w:ascii="Open Sans" w:hAnsi="Open Sans" w:cs="Open Sans"/>
        </w:rPr>
      </w:pPr>
      <w:r w:rsidRPr="002819E6">
        <w:rPr>
          <w:rFonts w:ascii="Open Sans" w:hAnsi="Open Sans" w:cs="Open Sans"/>
        </w:rPr>
        <w:t>Det er ekstremt viktig for våre medlemmer.</w:t>
      </w:r>
    </w:p>
    <w:p w14:paraId="3629BBB0" w14:textId="217E42F9" w:rsidR="00F641AE" w:rsidRPr="002819E6" w:rsidRDefault="00F641AE" w:rsidP="002819E6">
      <w:pPr>
        <w:pStyle w:val="Listeavsnitt"/>
        <w:numPr>
          <w:ilvl w:val="0"/>
          <w:numId w:val="11"/>
        </w:numPr>
        <w:rPr>
          <w:rFonts w:ascii="Open Sans" w:hAnsi="Open Sans" w:cs="Open Sans"/>
        </w:rPr>
      </w:pPr>
      <w:r w:rsidRPr="002819E6">
        <w:rPr>
          <w:rFonts w:ascii="Open Sans" w:hAnsi="Open Sans" w:cs="Open Sans"/>
        </w:rPr>
        <w:t>Det vil skape en mer rettferdig pensjon.</w:t>
      </w:r>
    </w:p>
    <w:p w14:paraId="7A122E51" w14:textId="6087EE30" w:rsidR="00F641AE" w:rsidRPr="002819E6" w:rsidRDefault="00F641AE" w:rsidP="002819E6">
      <w:pPr>
        <w:pStyle w:val="Listeavsnitt"/>
        <w:numPr>
          <w:ilvl w:val="0"/>
          <w:numId w:val="11"/>
        </w:numPr>
        <w:rPr>
          <w:rFonts w:ascii="Open Sans" w:hAnsi="Open Sans" w:cs="Open Sans"/>
        </w:rPr>
      </w:pPr>
      <w:r w:rsidRPr="002819E6">
        <w:rPr>
          <w:rFonts w:ascii="Open Sans" w:hAnsi="Open Sans" w:cs="Open Sans"/>
        </w:rPr>
        <w:t>Det vil gjøre fagorganisering og kamp for tariffavtaler viktigere.</w:t>
      </w:r>
    </w:p>
    <w:p w14:paraId="2687E266" w14:textId="77777777" w:rsidR="00F641AE" w:rsidRPr="00946A7A" w:rsidRDefault="00F641AE" w:rsidP="00F641AE">
      <w:pPr>
        <w:rPr>
          <w:rFonts w:ascii="Open Sans" w:hAnsi="Open Sans" w:cs="Open Sans"/>
        </w:rPr>
      </w:pPr>
    </w:p>
    <w:p w14:paraId="46051807" w14:textId="77777777" w:rsidR="00F641AE" w:rsidRPr="00946A7A" w:rsidRDefault="00F641AE" w:rsidP="00F641AE">
      <w:pPr>
        <w:rPr>
          <w:rFonts w:ascii="Open Sans" w:hAnsi="Open Sans" w:cs="Open Sans"/>
        </w:rPr>
      </w:pPr>
      <w:r w:rsidRPr="00946A7A">
        <w:rPr>
          <w:rFonts w:ascii="Open Sans" w:hAnsi="Open Sans" w:cs="Open Sans"/>
        </w:rPr>
        <w:t>Og det vil gjøre tariffavtaler mer attraktivt å si ja til for arbeidsgivere som kanskje har flest unge ansatte, og som synes AFP-premien er en unødvendig byrde.</w:t>
      </w:r>
    </w:p>
    <w:p w14:paraId="4C77AE7E" w14:textId="77777777" w:rsidR="00F641AE" w:rsidRPr="00946A7A" w:rsidRDefault="00F641AE" w:rsidP="00F641AE">
      <w:pPr>
        <w:rPr>
          <w:rFonts w:ascii="Open Sans" w:hAnsi="Open Sans" w:cs="Open Sans"/>
        </w:rPr>
      </w:pPr>
    </w:p>
    <w:p w14:paraId="56E7BE9D" w14:textId="43A757EF" w:rsidR="00F641AE" w:rsidRPr="00946A7A" w:rsidRDefault="00F641AE" w:rsidP="00F641AE">
      <w:pPr>
        <w:rPr>
          <w:rFonts w:ascii="Open Sans" w:hAnsi="Open Sans" w:cs="Open Sans"/>
        </w:rPr>
      </w:pPr>
      <w:r w:rsidRPr="00946A7A">
        <w:rPr>
          <w:rFonts w:ascii="Open Sans" w:hAnsi="Open Sans" w:cs="Open Sans"/>
        </w:rPr>
        <w:t>Så er det mange som spør om hvorfor ikke de uføre skal ha AFP-tillegget når alle andre får AFP-opptjening gjennom hele yrkeslivet.</w:t>
      </w:r>
      <w:r w:rsidR="002819E6">
        <w:rPr>
          <w:rFonts w:ascii="Open Sans" w:hAnsi="Open Sans" w:cs="Open Sans"/>
        </w:rPr>
        <w:t xml:space="preserve"> </w:t>
      </w:r>
      <w:r w:rsidRPr="00946A7A">
        <w:rPr>
          <w:rFonts w:ascii="Open Sans" w:hAnsi="Open Sans" w:cs="Open Sans"/>
        </w:rPr>
        <w:t xml:space="preserve">La meg </w:t>
      </w:r>
      <w:proofErr w:type="gramStart"/>
      <w:r w:rsidRPr="00946A7A">
        <w:rPr>
          <w:rFonts w:ascii="Open Sans" w:hAnsi="Open Sans" w:cs="Open Sans"/>
        </w:rPr>
        <w:t xml:space="preserve">understreke: </w:t>
      </w:r>
      <w:r w:rsidR="002819E6">
        <w:rPr>
          <w:rFonts w:ascii="Open Sans" w:hAnsi="Open Sans" w:cs="Open Sans"/>
        </w:rPr>
        <w:t xml:space="preserve"> </w:t>
      </w:r>
      <w:r w:rsidRPr="00946A7A">
        <w:rPr>
          <w:rFonts w:ascii="Open Sans" w:hAnsi="Open Sans" w:cs="Open Sans"/>
        </w:rPr>
        <w:t>Uføretrygden</w:t>
      </w:r>
      <w:proofErr w:type="gramEnd"/>
      <w:r w:rsidRPr="00946A7A">
        <w:rPr>
          <w:rFonts w:ascii="Open Sans" w:hAnsi="Open Sans" w:cs="Open Sans"/>
        </w:rPr>
        <w:t xml:space="preserve"> er, som Peggy sa i går, et adelsmerke for velferdsstaten.</w:t>
      </w:r>
    </w:p>
    <w:p w14:paraId="1388811A" w14:textId="77777777" w:rsidR="00F641AE" w:rsidRPr="00946A7A" w:rsidRDefault="00F641AE" w:rsidP="00F641AE">
      <w:pPr>
        <w:rPr>
          <w:rFonts w:ascii="Open Sans" w:hAnsi="Open Sans" w:cs="Open Sans"/>
        </w:rPr>
      </w:pPr>
    </w:p>
    <w:p w14:paraId="152BE505" w14:textId="43F3D51A" w:rsidR="00F641AE" w:rsidRPr="00946A7A" w:rsidRDefault="00F641AE" w:rsidP="00F641AE">
      <w:pPr>
        <w:rPr>
          <w:rFonts w:ascii="Open Sans" w:hAnsi="Open Sans" w:cs="Open Sans"/>
        </w:rPr>
      </w:pPr>
      <w:r w:rsidRPr="00946A7A">
        <w:rPr>
          <w:rFonts w:ascii="Open Sans" w:hAnsi="Open Sans" w:cs="Open Sans"/>
        </w:rPr>
        <w:lastRenderedPageBreak/>
        <w:t>Det er den ordningen som gjør at du kan gå ut av arbeidslivet når din fysiske eller psykiske helse krever det. Og likevel får du penger til livsopphold uten å stå med luen i hånden.</w:t>
      </w:r>
      <w:r w:rsidR="002819E6">
        <w:rPr>
          <w:rFonts w:ascii="Open Sans" w:hAnsi="Open Sans" w:cs="Open Sans"/>
        </w:rPr>
        <w:t xml:space="preserve"> </w:t>
      </w:r>
      <w:r w:rsidRPr="00946A7A">
        <w:rPr>
          <w:rFonts w:ascii="Open Sans" w:hAnsi="Open Sans" w:cs="Open Sans"/>
        </w:rPr>
        <w:t>Det er en ordning vi i arbeiderbevegelsen har kjempet fram, og vi skal være uendelig stolte av den. Vi skal beskytte den og forsterke den.</w:t>
      </w:r>
    </w:p>
    <w:p w14:paraId="4FFDBE97" w14:textId="77777777" w:rsidR="00F641AE" w:rsidRPr="00946A7A" w:rsidRDefault="00F641AE" w:rsidP="00F641AE">
      <w:pPr>
        <w:rPr>
          <w:rFonts w:ascii="Open Sans" w:hAnsi="Open Sans" w:cs="Open Sans"/>
        </w:rPr>
      </w:pPr>
    </w:p>
    <w:p w14:paraId="54859586" w14:textId="77777777" w:rsidR="00F641AE" w:rsidRPr="00946A7A" w:rsidRDefault="00F641AE" w:rsidP="00F641AE">
      <w:pPr>
        <w:rPr>
          <w:rFonts w:ascii="Open Sans" w:hAnsi="Open Sans" w:cs="Open Sans"/>
        </w:rPr>
      </w:pPr>
      <w:r w:rsidRPr="00946A7A">
        <w:rPr>
          <w:rFonts w:ascii="Open Sans" w:hAnsi="Open Sans" w:cs="Open Sans"/>
        </w:rPr>
        <w:t>Det er derfor LO mener AFP er et alternativ til uføretrygd. Og dere skal huske: Det har blitt færre uføre over 62 år siden innføring av pensjonsreformen. Omleggingen av AFP har bidratt til dette.</w:t>
      </w:r>
    </w:p>
    <w:p w14:paraId="23C61A63" w14:textId="77777777" w:rsidR="00F641AE" w:rsidRPr="00946A7A" w:rsidRDefault="00F641AE" w:rsidP="00F641AE">
      <w:pPr>
        <w:rPr>
          <w:rFonts w:ascii="Open Sans" w:hAnsi="Open Sans" w:cs="Open Sans"/>
        </w:rPr>
      </w:pPr>
    </w:p>
    <w:p w14:paraId="01EF003D" w14:textId="77777777" w:rsidR="00F641AE" w:rsidRPr="00946A7A" w:rsidRDefault="00F641AE" w:rsidP="00F641AE">
      <w:pPr>
        <w:rPr>
          <w:rFonts w:ascii="Open Sans" w:hAnsi="Open Sans" w:cs="Open Sans"/>
        </w:rPr>
      </w:pPr>
      <w:r w:rsidRPr="00946A7A">
        <w:rPr>
          <w:rFonts w:ascii="Open Sans" w:hAnsi="Open Sans" w:cs="Open Sans"/>
        </w:rPr>
        <w:t>Vi må sørge for at vi fortsatt har to gode løp som sikrer de som er slitne og ikke kan stå hele arbeidslivet ut. Vi kan ikke risikere at vi velter AFP-ordningen ved å legge ordningene oppå hverandre.</w:t>
      </w:r>
    </w:p>
    <w:p w14:paraId="48E8E772" w14:textId="77777777" w:rsidR="00F641AE" w:rsidRPr="00946A7A" w:rsidRDefault="00F641AE" w:rsidP="00F641AE">
      <w:pPr>
        <w:rPr>
          <w:rFonts w:ascii="Open Sans" w:hAnsi="Open Sans" w:cs="Open Sans"/>
        </w:rPr>
      </w:pPr>
    </w:p>
    <w:p w14:paraId="6FE45E27" w14:textId="77777777" w:rsidR="00F641AE" w:rsidRPr="00946A7A" w:rsidRDefault="00F641AE" w:rsidP="00F641AE">
      <w:pPr>
        <w:rPr>
          <w:rFonts w:ascii="Open Sans" w:hAnsi="Open Sans" w:cs="Open Sans"/>
        </w:rPr>
      </w:pPr>
      <w:r w:rsidRPr="00946A7A">
        <w:rPr>
          <w:rFonts w:ascii="Open Sans" w:hAnsi="Open Sans" w:cs="Open Sans"/>
        </w:rPr>
        <w:t>Kamerater!</w:t>
      </w:r>
    </w:p>
    <w:p w14:paraId="26FD01D2" w14:textId="77777777" w:rsidR="00F641AE" w:rsidRPr="00946A7A" w:rsidRDefault="00F641AE" w:rsidP="00F641AE">
      <w:pPr>
        <w:rPr>
          <w:rFonts w:ascii="Open Sans" w:hAnsi="Open Sans" w:cs="Open Sans"/>
        </w:rPr>
      </w:pPr>
    </w:p>
    <w:p w14:paraId="533B8E4F" w14:textId="77777777" w:rsidR="00F641AE" w:rsidRPr="00946A7A" w:rsidRDefault="00F641AE" w:rsidP="00F641AE">
      <w:pPr>
        <w:rPr>
          <w:rFonts w:ascii="Open Sans" w:hAnsi="Open Sans" w:cs="Open Sans"/>
        </w:rPr>
      </w:pPr>
      <w:r w:rsidRPr="00946A7A">
        <w:rPr>
          <w:rFonts w:ascii="Open Sans" w:hAnsi="Open Sans" w:cs="Open Sans"/>
        </w:rPr>
        <w:t>For LO er det et hovedmål å arbeide for en utvikling som trygger det velferdssamfunnet vi har. Når vi går ut dørene her på fredag, så skal vi ha enda bedre redskap for å se fremover.</w:t>
      </w:r>
    </w:p>
    <w:p w14:paraId="2ECF4F4E" w14:textId="77777777" w:rsidR="00F641AE" w:rsidRPr="00946A7A" w:rsidRDefault="00F641AE" w:rsidP="00F641AE">
      <w:pPr>
        <w:rPr>
          <w:rFonts w:ascii="Open Sans" w:hAnsi="Open Sans" w:cs="Open Sans"/>
        </w:rPr>
      </w:pPr>
    </w:p>
    <w:p w14:paraId="62223EAC" w14:textId="77777777" w:rsidR="00F641AE" w:rsidRPr="00946A7A" w:rsidRDefault="00F641AE" w:rsidP="00F641AE">
      <w:pPr>
        <w:rPr>
          <w:rFonts w:ascii="Open Sans" w:hAnsi="Open Sans" w:cs="Open Sans"/>
        </w:rPr>
      </w:pPr>
      <w:r w:rsidRPr="00946A7A">
        <w:rPr>
          <w:rFonts w:ascii="Open Sans" w:hAnsi="Open Sans" w:cs="Open Sans"/>
        </w:rPr>
        <w:t xml:space="preserve">Et godt arbeidsliv og arbeid til alle må være det overordnede målet for politikken. Det betyr: Større trygghet i arbeidslivet, jevnere fordeling, økt likestilling og en sterkere fellesfinansiert velferdsstat. </w:t>
      </w:r>
    </w:p>
    <w:p w14:paraId="56CB366F" w14:textId="77777777" w:rsidR="00F641AE" w:rsidRPr="00946A7A" w:rsidRDefault="00F641AE" w:rsidP="00F641AE">
      <w:pPr>
        <w:rPr>
          <w:rFonts w:ascii="Open Sans" w:hAnsi="Open Sans" w:cs="Open Sans"/>
        </w:rPr>
      </w:pPr>
    </w:p>
    <w:p w14:paraId="4CF41405" w14:textId="77777777" w:rsidR="00F641AE" w:rsidRPr="00946A7A" w:rsidRDefault="00F641AE" w:rsidP="00F641AE">
      <w:pPr>
        <w:rPr>
          <w:rFonts w:ascii="Open Sans" w:hAnsi="Open Sans" w:cs="Open Sans"/>
        </w:rPr>
      </w:pPr>
      <w:r w:rsidRPr="00946A7A">
        <w:rPr>
          <w:rFonts w:ascii="Open Sans" w:hAnsi="Open Sans" w:cs="Open Sans"/>
        </w:rPr>
        <w:t xml:space="preserve">Det er derfor vi er her i dag. For å føre en stolt tradisjon videre: nemlig å sørge for at Norge er et godt samfunn å bo i. For alle. </w:t>
      </w:r>
    </w:p>
    <w:p w14:paraId="4AB0D989" w14:textId="77777777" w:rsidR="00F641AE" w:rsidRPr="00946A7A" w:rsidRDefault="00F641AE" w:rsidP="00F641AE">
      <w:pPr>
        <w:rPr>
          <w:rFonts w:ascii="Open Sans" w:hAnsi="Open Sans" w:cs="Open Sans"/>
        </w:rPr>
      </w:pPr>
    </w:p>
    <w:p w14:paraId="76156185" w14:textId="7D962ED0" w:rsidR="00AD0385" w:rsidRPr="00946A7A" w:rsidRDefault="00F641AE" w:rsidP="00F641AE">
      <w:pPr>
        <w:rPr>
          <w:rFonts w:ascii="Open Sans" w:hAnsi="Open Sans" w:cs="Open Sans"/>
        </w:rPr>
      </w:pPr>
      <w:r w:rsidRPr="00946A7A">
        <w:rPr>
          <w:rFonts w:ascii="Open Sans" w:hAnsi="Open Sans" w:cs="Open Sans"/>
        </w:rPr>
        <w:t>Takk for meg.</w:t>
      </w:r>
    </w:p>
    <w:sectPr w:rsidR="00AD0385" w:rsidRPr="00946A7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8748E" w14:textId="77777777" w:rsidR="00F641AE" w:rsidRDefault="00F641AE" w:rsidP="00F641AE">
      <w:r>
        <w:separator/>
      </w:r>
    </w:p>
  </w:endnote>
  <w:endnote w:type="continuationSeparator" w:id="0">
    <w:p w14:paraId="2C2806DC" w14:textId="77777777" w:rsidR="00F641AE" w:rsidRDefault="00F641AE" w:rsidP="00F6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311724"/>
      <w:docPartObj>
        <w:docPartGallery w:val="Page Numbers (Bottom of Page)"/>
        <w:docPartUnique/>
      </w:docPartObj>
    </w:sdtPr>
    <w:sdtEndPr/>
    <w:sdtContent>
      <w:p w14:paraId="186D02E9" w14:textId="35609239" w:rsidR="00F641AE" w:rsidRDefault="00F641AE">
        <w:pPr>
          <w:pStyle w:val="Bunntekst"/>
          <w:jc w:val="center"/>
        </w:pPr>
        <w:r>
          <w:fldChar w:fldCharType="begin"/>
        </w:r>
        <w:r>
          <w:instrText>PAGE   \* MERGEFORMAT</w:instrText>
        </w:r>
        <w:r>
          <w:fldChar w:fldCharType="separate"/>
        </w:r>
        <w:r>
          <w:t>2</w:t>
        </w:r>
        <w:r>
          <w:fldChar w:fldCharType="end"/>
        </w:r>
      </w:p>
    </w:sdtContent>
  </w:sdt>
  <w:p w14:paraId="4509AFDC" w14:textId="77777777" w:rsidR="00F641AE" w:rsidRDefault="00F641A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73197" w14:textId="77777777" w:rsidR="00F641AE" w:rsidRDefault="00F641AE" w:rsidP="00F641AE">
      <w:r>
        <w:separator/>
      </w:r>
    </w:p>
  </w:footnote>
  <w:footnote w:type="continuationSeparator" w:id="0">
    <w:p w14:paraId="69F0821F" w14:textId="77777777" w:rsidR="00F641AE" w:rsidRDefault="00F641AE" w:rsidP="00F64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767BC"/>
    <w:multiLevelType w:val="hybridMultilevel"/>
    <w:tmpl w:val="AE86E5E8"/>
    <w:lvl w:ilvl="0" w:tplc="F894F1FE">
      <w:numFmt w:val="bullet"/>
      <w:lvlText w:val="•"/>
      <w:lvlJc w:val="left"/>
      <w:pPr>
        <w:ind w:left="1425" w:hanging="705"/>
      </w:pPr>
      <w:rPr>
        <w:rFonts w:ascii="Open Sans" w:eastAsia="Times New Roman" w:hAnsi="Open Sans" w:cs="Open San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135969CA"/>
    <w:multiLevelType w:val="hybridMultilevel"/>
    <w:tmpl w:val="7390F8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4EC506C"/>
    <w:multiLevelType w:val="hybridMultilevel"/>
    <w:tmpl w:val="4B9C346E"/>
    <w:lvl w:ilvl="0" w:tplc="F894F1FE">
      <w:numFmt w:val="bullet"/>
      <w:lvlText w:val="•"/>
      <w:lvlJc w:val="left"/>
      <w:pPr>
        <w:ind w:left="1065" w:hanging="705"/>
      </w:pPr>
      <w:rPr>
        <w:rFonts w:ascii="Open Sans" w:eastAsia="Times New Roman"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03B1164"/>
    <w:multiLevelType w:val="hybridMultilevel"/>
    <w:tmpl w:val="9E2474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9D720FC"/>
    <w:multiLevelType w:val="hybridMultilevel"/>
    <w:tmpl w:val="29A64C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1674418"/>
    <w:multiLevelType w:val="hybridMultilevel"/>
    <w:tmpl w:val="204C66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860504F"/>
    <w:multiLevelType w:val="hybridMultilevel"/>
    <w:tmpl w:val="78D4DA04"/>
    <w:lvl w:ilvl="0" w:tplc="F894F1FE">
      <w:numFmt w:val="bullet"/>
      <w:lvlText w:val="•"/>
      <w:lvlJc w:val="left"/>
      <w:pPr>
        <w:ind w:left="1425" w:hanging="705"/>
      </w:pPr>
      <w:rPr>
        <w:rFonts w:ascii="Open Sans" w:eastAsia="Times New Roman" w:hAnsi="Open Sans" w:cs="Open San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4D271DB9"/>
    <w:multiLevelType w:val="hybridMultilevel"/>
    <w:tmpl w:val="5BECDC62"/>
    <w:lvl w:ilvl="0" w:tplc="F894F1FE">
      <w:numFmt w:val="bullet"/>
      <w:lvlText w:val="•"/>
      <w:lvlJc w:val="left"/>
      <w:pPr>
        <w:ind w:left="1065" w:hanging="705"/>
      </w:pPr>
      <w:rPr>
        <w:rFonts w:ascii="Open Sans" w:eastAsia="Times New Roman"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19507BB"/>
    <w:multiLevelType w:val="hybridMultilevel"/>
    <w:tmpl w:val="9C82AFBC"/>
    <w:lvl w:ilvl="0" w:tplc="04140001">
      <w:start w:val="1"/>
      <w:numFmt w:val="bullet"/>
      <w:lvlText w:val=""/>
      <w:lvlJc w:val="left"/>
      <w:pPr>
        <w:ind w:left="1425" w:hanging="705"/>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15:restartNumberingAfterBreak="0">
    <w:nsid w:val="6F7414C0"/>
    <w:multiLevelType w:val="hybridMultilevel"/>
    <w:tmpl w:val="8E3E76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A1555AA"/>
    <w:multiLevelType w:val="hybridMultilevel"/>
    <w:tmpl w:val="5630F9C6"/>
    <w:lvl w:ilvl="0" w:tplc="04140001">
      <w:start w:val="1"/>
      <w:numFmt w:val="bullet"/>
      <w:lvlText w:val=""/>
      <w:lvlJc w:val="left"/>
      <w:pPr>
        <w:ind w:left="1065" w:hanging="705"/>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3"/>
  </w:num>
  <w:num w:numId="5">
    <w:abstractNumId w:val="2"/>
  </w:num>
  <w:num w:numId="6">
    <w:abstractNumId w:val="6"/>
  </w:num>
  <w:num w:numId="7">
    <w:abstractNumId w:val="0"/>
  </w:num>
  <w:num w:numId="8">
    <w:abstractNumId w:val="8"/>
  </w:num>
  <w:num w:numId="9">
    <w:abstractNumId w:val="5"/>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1AE"/>
    <w:rsid w:val="000163AD"/>
    <w:rsid w:val="002819E6"/>
    <w:rsid w:val="002D10A4"/>
    <w:rsid w:val="003B4D2E"/>
    <w:rsid w:val="003C2398"/>
    <w:rsid w:val="0060567F"/>
    <w:rsid w:val="006E18CF"/>
    <w:rsid w:val="00946A7A"/>
    <w:rsid w:val="009D53B2"/>
    <w:rsid w:val="00A0502C"/>
    <w:rsid w:val="00AD0385"/>
    <w:rsid w:val="00C1428B"/>
    <w:rsid w:val="00C62D55"/>
    <w:rsid w:val="00F641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EB3DD3"/>
  <w15:chartTrackingRefBased/>
  <w15:docId w15:val="{A53299E3-B79F-4D0B-A9D3-36BAC0E5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641AE"/>
    <w:pPr>
      <w:ind w:left="720"/>
      <w:contextualSpacing/>
    </w:pPr>
  </w:style>
  <w:style w:type="paragraph" w:styleId="Topptekst">
    <w:name w:val="header"/>
    <w:basedOn w:val="Normal"/>
    <w:link w:val="TopptekstTegn"/>
    <w:rsid w:val="00F641AE"/>
    <w:pPr>
      <w:tabs>
        <w:tab w:val="center" w:pos="4513"/>
        <w:tab w:val="right" w:pos="9026"/>
      </w:tabs>
    </w:pPr>
  </w:style>
  <w:style w:type="character" w:customStyle="1" w:styleId="TopptekstTegn">
    <w:name w:val="Topptekst Tegn"/>
    <w:basedOn w:val="Standardskriftforavsnitt"/>
    <w:link w:val="Topptekst"/>
    <w:rsid w:val="00F641AE"/>
    <w:rPr>
      <w:sz w:val="24"/>
      <w:szCs w:val="24"/>
    </w:rPr>
  </w:style>
  <w:style w:type="paragraph" w:styleId="Bunntekst">
    <w:name w:val="footer"/>
    <w:basedOn w:val="Normal"/>
    <w:link w:val="BunntekstTegn"/>
    <w:uiPriority w:val="99"/>
    <w:rsid w:val="00F641AE"/>
    <w:pPr>
      <w:tabs>
        <w:tab w:val="center" w:pos="4513"/>
        <w:tab w:val="right" w:pos="9026"/>
      </w:tabs>
    </w:pPr>
  </w:style>
  <w:style w:type="character" w:customStyle="1" w:styleId="BunntekstTegn">
    <w:name w:val="Bunntekst Tegn"/>
    <w:basedOn w:val="Standardskriftforavsnitt"/>
    <w:link w:val="Bunntekst"/>
    <w:uiPriority w:val="99"/>
    <w:rsid w:val="00F641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104031-1d63-4c3f-b82d-438e86ce90a4" xsi:nil="true"/>
    <lcf76f155ced4ddcb4097134ff3c332f xmlns="3cad677a-5689-4353-a83c-f41d5d8f07f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93339F8B819C34381259496B307C77C" ma:contentTypeVersion="14" ma:contentTypeDescription="Opprett et nytt dokument." ma:contentTypeScope="" ma:versionID="dd040826ed6487a769feff29f1736e19">
  <xsd:schema xmlns:xsd="http://www.w3.org/2001/XMLSchema" xmlns:xs="http://www.w3.org/2001/XMLSchema" xmlns:p="http://schemas.microsoft.com/office/2006/metadata/properties" xmlns:ns2="3cad677a-5689-4353-a83c-f41d5d8f07ff" xmlns:ns3="d3104031-1d63-4c3f-b82d-438e86ce90a4" targetNamespace="http://schemas.microsoft.com/office/2006/metadata/properties" ma:root="true" ma:fieldsID="4ac3b7c4e84c9902cf1e25d14b066c2f" ns2:_="" ns3:_="">
    <xsd:import namespace="3cad677a-5689-4353-a83c-f41d5d8f07ff"/>
    <xsd:import namespace="d3104031-1d63-4c3f-b82d-438e86ce90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677a-5689-4353-a83c-f41d5d8f0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333e57a3-a217-4cb9-8eb5-f11b619213d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04031-1d63-4c3f-b82d-438e86ce90a4"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e63ed3c3-ca5d-49d2-85a3-80f7b562e050}" ma:internalName="TaxCatchAll" ma:showField="CatchAllData" ma:web="d3104031-1d63-4c3f-b82d-438e86ce90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448F79-ADC3-4D63-8CB5-191011556DF0}">
  <ds:schemaRefs>
    <ds:schemaRef ds:uri="http://schemas.microsoft.com/office/2006/documentManagement/types"/>
    <ds:schemaRef ds:uri="http://schemas.microsoft.com/office/2006/metadata/properties"/>
    <ds:schemaRef ds:uri="d3104031-1d63-4c3f-b82d-438e86ce90a4"/>
    <ds:schemaRef ds:uri="http://purl.org/dc/elements/1.1/"/>
    <ds:schemaRef ds:uri="3cad677a-5689-4353-a83c-f41d5d8f07ff"/>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F3C7A1A-86C9-4E29-952C-0C5ACE52315D}">
  <ds:schemaRefs>
    <ds:schemaRef ds:uri="http://schemas.microsoft.com/sharepoint/v3/contenttype/forms"/>
  </ds:schemaRefs>
</ds:datastoreItem>
</file>

<file path=customXml/itemProps3.xml><?xml version="1.0" encoding="utf-8"?>
<ds:datastoreItem xmlns:ds="http://schemas.openxmlformats.org/officeDocument/2006/customXml" ds:itemID="{6FD9E3CD-6E40-4BAD-BE81-2593BBDEC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677a-5689-4353-a83c-f41d5d8f07ff"/>
    <ds:schemaRef ds:uri="d3104031-1d63-4c3f-b82d-438e86ce9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2974</Words>
  <Characters>14659</Characters>
  <Application>Microsoft Office Word</Application>
  <DocSecurity>0</DocSecurity>
  <Lines>122</Lines>
  <Paragraphs>35</Paragraphs>
  <ScaleCrop>false</ScaleCrop>
  <Company/>
  <LinksUpToDate>false</LinksUpToDate>
  <CharactersWithSpaces>17598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 Gram</dc:creator>
  <cp:keywords/>
  <dc:description/>
  <cp:lastModifiedBy>Ragnhild Aasen Jacobsen</cp:lastModifiedBy>
  <cp:revision>8</cp:revision>
  <dcterms:created xsi:type="dcterms:W3CDTF">2022-05-31T06:37:00Z</dcterms:created>
  <dcterms:modified xsi:type="dcterms:W3CDTF">2022-06-01T12:27:00Z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0x010100B93339F8B819C34381259496B307C77C</vt:lpwstr>
  </property>
  <property fmtid="{D5CDD505-2E9C-101B-9397-08002B2CF9AE}" pid="3" name="MediaServiceImageTags">
    <vt:lpwstr/>
  </property>
</Properties>
</file>